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997A" w14:textId="504C7E60" w:rsidR="00C268CB" w:rsidRDefault="00922943">
      <w:r>
        <w:rPr>
          <w:rFonts w:ascii="Arial" w:hAnsi="Arial" w:cs="Arial"/>
          <w:b/>
          <w:noProof/>
          <w:sz w:val="28"/>
          <w:szCs w:val="28"/>
          <w:lang w:val="az-Latn-A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49F2A1" wp14:editId="5CD64EB0">
                <wp:simplePos x="0" y="0"/>
                <wp:positionH relativeFrom="column">
                  <wp:posOffset>-654050</wp:posOffset>
                </wp:positionH>
                <wp:positionV relativeFrom="paragraph">
                  <wp:posOffset>-116205</wp:posOffset>
                </wp:positionV>
                <wp:extent cx="3472814" cy="2364953"/>
                <wp:effectExtent l="0" t="0" r="0" b="0"/>
                <wp:wrapNone/>
                <wp:docPr id="63843064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814" cy="2364953"/>
                          <a:chOff x="0" y="0"/>
                          <a:chExt cx="3472814" cy="2364953"/>
                        </a:xfrm>
                      </wpg:grpSpPr>
                      <wps:wsp>
                        <wps:cNvPr id="19632939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559"/>
                            <a:ext cx="3472814" cy="2271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4"/>
                                <w:tblW w:w="3583" w:type="dxa"/>
                                <w:tblInd w:w="694" w:type="dxa"/>
                                <w:tblBorders>
                                  <w:top w:val="single" w:sz="12" w:space="0" w:color="000000" w:themeColor="text1"/>
                                  <w:left w:val="single" w:sz="12" w:space="0" w:color="000000" w:themeColor="text1"/>
                                  <w:bottom w:val="single" w:sz="12" w:space="0" w:color="000000" w:themeColor="text1"/>
                                  <w:right w:val="single" w:sz="12" w:space="0" w:color="000000" w:themeColor="text1"/>
                                  <w:insideH w:val="single" w:sz="12" w:space="0" w:color="000000" w:themeColor="text1"/>
                                  <w:insideV w:val="single" w:sz="12" w:space="0" w:color="000000" w:themeColor="text1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6"/>
                                <w:gridCol w:w="3052"/>
                                <w:gridCol w:w="295"/>
                              </w:tblGrid>
                              <w:tr w:rsidR="00D50D67" w14:paraId="3C813CF9" w14:textId="5C50CDF6" w:rsidTr="00922943">
                                <w:trPr>
                                  <w:trHeight w:val="990"/>
                                </w:trPr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791883B2" w14:textId="5C9E0189" w:rsidR="00D50D67" w:rsidRDefault="00D50D67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34ADCC06" wp14:editId="7A636329">
                                          <wp:extent cx="2441900" cy="711200"/>
                                          <wp:effectExtent l="0" t="0" r="0" b="0"/>
                                          <wp:docPr id="140164847" name="Picture 14016484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88597039" name="Picture 388597039"/>
                                                  <pic:cNvPicPr/>
                                                </pic:nvPicPr>
                                                <pic:blipFill rotWithShape="1"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t="1" b="17214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66257" cy="71829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052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1ABEEA78" w14:textId="63BD1751" w:rsidR="00D50D67" w:rsidRDefault="00D50D67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22FA48B6" w14:textId="333F341C" w:rsidR="00D50D67" w:rsidRDefault="00D50D67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D50D67" w:rsidRPr="00295A4C" w14:paraId="1DC48E1C" w14:textId="691E25CC" w:rsidTr="00922943">
                                <w:trPr>
                                  <w:trHeight w:val="374"/>
                                </w:trPr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  <w:vAlign w:val="center"/>
                                  </w:tcPr>
                                  <w:p w14:paraId="449CF740" w14:textId="0C8F4ABE" w:rsidR="00D50D67" w:rsidRPr="00295A4C" w:rsidRDefault="00295A4C" w:rsidP="00295A4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  <w:lang w:val="az-Latn-AZ"/>
                                      </w:rPr>
                                    </w:pPr>
                                    <w:bookmarkStart w:id="0" w:name="_Hlk126852755"/>
                                    <w:r w:rsidRPr="0094714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Cs w:val="24"/>
                                        <w:lang w:val="az-Latn-AZ"/>
                                      </w:rPr>
                                      <w:t>AZS OIC/SMIIC 2:2022</w:t>
                                    </w:r>
                                    <w:bookmarkEnd w:id="0"/>
                                  </w:p>
                                </w:tc>
                              </w:tr>
                              <w:tr w:rsidR="00D50D67" w14:paraId="6469F331" w14:textId="54E8148A" w:rsidTr="00922943">
                                <w:trPr>
                                  <w:trHeight w:val="409"/>
                                </w:trPr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:lang w:val="az-Latn-AZ"/>
                                      </w:rPr>
                                      <w:id w:val="1760326757"/>
                                      <w:placeholder>
                                        <w:docPart w:val="B88442347DFB4209B0EB0236B56272AC"/>
                                      </w:placeholder>
                                    </w:sdtPr>
                                    <w:sdtEndPr>
                                      <w:rPr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p w14:paraId="6668D6D6" w14:textId="7384A0D5" w:rsidR="00D50D67" w:rsidRPr="00D50D67" w:rsidRDefault="00D50D67" w:rsidP="00D50D67">
                                        <w:pPr>
                                          <w:contextualSpacing/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AZ 0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.00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.0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00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  <w:tr w:rsidR="00922943" w14:paraId="021FC46E" w14:textId="77777777" w:rsidTr="00922943">
                                <w:trPr>
                                  <w:trHeight w:val="409"/>
                                </w:trPr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E27A632" w14:textId="77777777" w:rsidR="00922943" w:rsidRPr="00922943" w:rsidRDefault="00922943" w:rsidP="00D50D67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:lang w:val="az-Latn-AZ"/>
                                      </w:rPr>
                                    </w:pPr>
                                  </w:p>
                                </w:tc>
                              </w:tr>
                              <w:tr w:rsidR="00922943" w14:paraId="52DE3D9F" w14:textId="456F0065" w:rsidTr="00922943"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E6F0512" w14:textId="46B95B23" w:rsidR="00922943" w:rsidRPr="00922943" w:rsidRDefault="00922943">
                                    <w:pPr>
                                      <w:rPr>
                                        <w:noProof/>
                                        <w:lang w:val="az-Latn-AZ"/>
                                      </w:rPr>
                                    </w:pPr>
                                    <w:r w:rsidRPr="00922943">
                                      <w:rPr>
                                        <w:noProof/>
                                        <w:lang w:val="az-Latn-AZ"/>
                                      </w:rPr>
                                      <w:t>Qərar tarixi:</w:t>
                                    </w:r>
                                    <w:sdt>
                                      <w:sdtPr>
                                        <w:rPr>
                                          <w:noProof/>
                                          <w:lang w:val="az-Latn-AZ"/>
                                        </w:rPr>
                                        <w:id w:val="-1623610728"/>
                                        <w:placeholder>
                                          <w:docPart w:val="DefaultPlaceholder_-1854013437"/>
                                        </w:placeholder>
                                        <w:date>
                                          <w:dateFormat w:val="M/d/yy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r w:rsidR="00295A4C">
                                          <w:rPr>
                                            <w:noProof/>
                                            <w:lang w:val="en-US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/</w:t>
                                        </w:r>
                                        <w:r w:rsidR="00295A4C">
                                          <w:rPr>
                                            <w:noProof/>
                                            <w:lang w:val="en-US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/202</w:t>
                                        </w:r>
                                        <w:r w:rsidR="00295A4C">
                                          <w:rPr>
                                            <w:noProof/>
                                            <w:lang w:val="en-US"/>
                                          </w:rPr>
                                          <w:t>5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922943" w14:paraId="470059DC" w14:textId="77777777" w:rsidTr="00922943"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0E7C86A" w14:textId="5A4BF988" w:rsidR="00922943" w:rsidRPr="00922943" w:rsidRDefault="00922943">
                                    <w:pPr>
                                      <w:rPr>
                                        <w:noProof/>
                                        <w:lang w:val="az-Latn-AZ"/>
                                      </w:rPr>
                                    </w:pPr>
                                    <w:r w:rsidRPr="00922943">
                                      <w:rPr>
                                        <w:noProof/>
                                        <w:lang w:val="az-Latn-AZ"/>
                                      </w:rPr>
                                      <w:t>Yenilənmə tarixi</w:t>
                                    </w:r>
                                    <w:r>
                                      <w:rPr>
                                        <w:noProof/>
                                        <w:lang w:val="az-Latn-AZ"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rPr>
                                          <w:noProof/>
                                          <w:lang w:val="az-Latn-AZ"/>
                                        </w:rPr>
                                        <w:id w:val="-673492066"/>
                                        <w:placeholder>
                                          <w:docPart w:val="DefaultPlaceholder_-1854013437"/>
                                        </w:placeholder>
                                        <w:date>
                                          <w:dateFormat w:val="M/d/yy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r w:rsidR="00295A4C">
                                          <w:rPr>
                                            <w:noProof/>
                                            <w:lang w:val="en-US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/</w:t>
                                        </w:r>
                                        <w:r w:rsidR="00295A4C">
                                          <w:rPr>
                                            <w:noProof/>
                                            <w:lang w:val="en-US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/202</w:t>
                                        </w:r>
                                        <w:r w:rsidR="00295A4C">
                                          <w:rPr>
                                            <w:noProof/>
                                            <w:lang w:val="en-US"/>
                                          </w:rPr>
                                          <w:t>5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40CFD0CE" w14:textId="1A23E49F" w:rsidR="00C268CB" w:rsidRPr="00C268CB" w:rsidRDefault="00C268C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33717196" name="Text Box 6"/>
                        <wps:cNvSpPr txBox="1"/>
                        <wps:spPr>
                          <a:xfrm>
                            <a:off x="515816" y="0"/>
                            <a:ext cx="2548466" cy="884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DED9F6" w14:textId="54DA7E73" w:rsidR="00922943" w:rsidRDefault="00922943" w:rsidP="00922943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D31F77D" wp14:editId="3221B053">
                                    <wp:extent cx="2336800" cy="846509"/>
                                    <wp:effectExtent l="0" t="0" r="0" b="0"/>
                                    <wp:docPr id="309472417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9472417" name="Picture 309472417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69390" cy="8583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9F2A1" id="Group 8" o:spid="_x0000_s1026" style="position:absolute;margin-left:-51.5pt;margin-top:-9.15pt;width:273.45pt;height:186.2pt;z-index:251669504" coordsize="34728,23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35;width:34728;height:2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" stroked="f">
                  <v:textbox style="mso-fit-shape-to-text:t">
                    <w:txbxContent>
                      <w:tbl>
                        <w:tblPr>
                          <w:tblStyle w:val="a4"/>
                          <w:tblW w:w="3583" w:type="dxa"/>
                          <w:tblInd w:w="694" w:type="dxa"/>
                          <w:tblBorders>
                            <w:top w:val="single" w:sz="12" w:space="0" w:color="000000" w:themeColor="text1"/>
                            <w:left w:val="single" w:sz="12" w:space="0" w:color="000000" w:themeColor="text1"/>
                            <w:bottom w:val="single" w:sz="12" w:space="0" w:color="000000" w:themeColor="text1"/>
                            <w:right w:val="single" w:sz="12" w:space="0" w:color="000000" w:themeColor="text1"/>
                            <w:insideH w:val="single" w:sz="12" w:space="0" w:color="000000" w:themeColor="text1"/>
                            <w:insideV w:val="single" w:sz="12" w:space="0" w:color="000000" w:themeColor="text1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3052"/>
                          <w:gridCol w:w="295"/>
                        </w:tblGrid>
                        <w:tr w:rsidR="00D50D67" w14:paraId="3C813CF9" w14:textId="5C50CDF6" w:rsidTr="00922943">
                          <w:trPr>
                            <w:trHeight w:val="990"/>
                          </w:trPr>
                          <w:tc>
                            <w:tcPr>
                              <w:tcW w:w="236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791883B2" w14:textId="5C9E0189" w:rsidR="00D50D67" w:rsidRDefault="00D50D67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4ADCC06" wp14:editId="7A636329">
                                    <wp:extent cx="2441900" cy="711200"/>
                                    <wp:effectExtent l="0" t="0" r="0" b="0"/>
                                    <wp:docPr id="140164847" name="Picture 1401648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88597039" name="Picture 388597039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" b="1721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66257" cy="7182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1ABEEA78" w14:textId="63BD1751" w:rsidR="00D50D67" w:rsidRDefault="00D50D67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22FA48B6" w14:textId="333F341C" w:rsidR="00D50D67" w:rsidRDefault="00D50D67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D50D67" w:rsidRPr="00295A4C" w14:paraId="1DC48E1C" w14:textId="691E25CC" w:rsidTr="00922943">
                          <w:trPr>
                            <w:trHeight w:val="374"/>
                          </w:trPr>
                          <w:tc>
                            <w:tcPr>
                              <w:tcW w:w="3583" w:type="dxa"/>
                              <w:gridSpan w:val="3"/>
                              <w:tcBorders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  <w:vAlign w:val="center"/>
                            </w:tcPr>
                            <w:p w14:paraId="449CF740" w14:textId="0C8F4ABE" w:rsidR="00D50D67" w:rsidRPr="00295A4C" w:rsidRDefault="00295A4C" w:rsidP="00295A4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  <w:lang w:val="az-Latn-AZ"/>
                                </w:rPr>
                              </w:pPr>
                              <w:bookmarkStart w:id="1" w:name="_Hlk126852755"/>
                              <w:r w:rsidRPr="0094714B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  <w:lang w:val="az-Latn-AZ"/>
                                </w:rPr>
                                <w:t>AZS OIC/SMIIC 2:2022</w:t>
                              </w:r>
                              <w:bookmarkEnd w:id="1"/>
                            </w:p>
                          </w:tc>
                        </w:tr>
                        <w:tr w:rsidR="00D50D67" w14:paraId="6469F331" w14:textId="54E8148A" w:rsidTr="00922943">
                          <w:trPr>
                            <w:trHeight w:val="409"/>
                          </w:trPr>
                          <w:tc>
                            <w:tcPr>
                              <w:tcW w:w="3583" w:type="dxa"/>
                              <w:gridSpan w:val="3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az-Latn-AZ"/>
                                </w:rPr>
                                <w:id w:val="1760326757"/>
                                <w:placeholder>
                                  <w:docPart w:val="B88442347DFB4209B0EB0236B56272AC"/>
                                </w:placeholder>
                              </w:sdtPr>
                              <w:sdtEndPr>
                                <w:rPr>
                                  <w:sz w:val="20"/>
                                  <w:szCs w:val="20"/>
                                </w:rPr>
                              </w:sdtEndPr>
                              <w:sdtContent>
                                <w:p w14:paraId="6668D6D6" w14:textId="7384A0D5" w:rsidR="00D50D67" w:rsidRPr="00D50D67" w:rsidRDefault="00D50D67" w:rsidP="00D50D67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AZ 0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.00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.0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00</w:t>
                                  </w:r>
                                </w:p>
                              </w:sdtContent>
                            </w:sdt>
                          </w:tc>
                        </w:tr>
                        <w:tr w:rsidR="00922943" w14:paraId="021FC46E" w14:textId="77777777" w:rsidTr="00922943">
                          <w:trPr>
                            <w:trHeight w:val="409"/>
                          </w:trPr>
                          <w:tc>
                            <w:tcPr>
                              <w:tcW w:w="358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E27A632" w14:textId="77777777" w:rsidR="00922943" w:rsidRPr="00922943" w:rsidRDefault="00922943" w:rsidP="00D50D67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</w:p>
                          </w:tc>
                        </w:tr>
                        <w:tr w:rsidR="00922943" w14:paraId="52DE3D9F" w14:textId="456F0065" w:rsidTr="00922943">
                          <w:tc>
                            <w:tcPr>
                              <w:tcW w:w="358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E6F0512" w14:textId="46B95B23" w:rsidR="00922943" w:rsidRPr="00922943" w:rsidRDefault="00922943">
                              <w:pPr>
                                <w:rPr>
                                  <w:noProof/>
                                  <w:lang w:val="az-Latn-AZ"/>
                                </w:rPr>
                              </w:pPr>
                              <w:r w:rsidRPr="00922943">
                                <w:rPr>
                                  <w:noProof/>
                                  <w:lang w:val="az-Latn-AZ"/>
                                </w:rPr>
                                <w:t>Qərar tarixi:</w:t>
                              </w:r>
                              <w:sdt>
                                <w:sdtPr>
                                  <w:rPr>
                                    <w:noProof/>
                                    <w:lang w:val="az-Latn-AZ"/>
                                  </w:rPr>
                                  <w:id w:val="-1623610728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r w:rsidR="00295A4C">
                                    <w:rPr>
                                      <w:noProof/>
                                      <w:lang w:val="en-US"/>
                                    </w:rPr>
                                    <w:t>00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/</w:t>
                                  </w:r>
                                  <w:r w:rsidR="00295A4C">
                                    <w:rPr>
                                      <w:noProof/>
                                      <w:lang w:val="en-US"/>
                                    </w:rPr>
                                    <w:t>00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/202</w:t>
                                  </w:r>
                                  <w:r w:rsidR="00295A4C">
                                    <w:rPr>
                                      <w:noProof/>
                                      <w:lang w:val="en-US"/>
                                    </w:rPr>
                                    <w:t>5</w:t>
                                  </w:r>
                                </w:sdtContent>
                              </w:sdt>
                            </w:p>
                          </w:tc>
                        </w:tr>
                        <w:tr w:rsidR="00922943" w14:paraId="470059DC" w14:textId="77777777" w:rsidTr="00922943">
                          <w:tc>
                            <w:tcPr>
                              <w:tcW w:w="358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0E7C86A" w14:textId="5A4BF988" w:rsidR="00922943" w:rsidRPr="00922943" w:rsidRDefault="00922943">
                              <w:pPr>
                                <w:rPr>
                                  <w:noProof/>
                                  <w:lang w:val="az-Latn-AZ"/>
                                </w:rPr>
                              </w:pPr>
                              <w:r w:rsidRPr="00922943">
                                <w:rPr>
                                  <w:noProof/>
                                  <w:lang w:val="az-Latn-AZ"/>
                                </w:rPr>
                                <w:t>Yenilənmə tarixi</w:t>
                              </w:r>
                              <w:r>
                                <w:rPr>
                                  <w:noProof/>
                                  <w:lang w:val="az-Latn-AZ"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noProof/>
                                    <w:lang w:val="az-Latn-AZ"/>
                                  </w:rPr>
                                  <w:id w:val="-673492066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r w:rsidR="00295A4C">
                                    <w:rPr>
                                      <w:noProof/>
                                      <w:lang w:val="en-US"/>
                                    </w:rPr>
                                    <w:t>00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/</w:t>
                                  </w:r>
                                  <w:r w:rsidR="00295A4C">
                                    <w:rPr>
                                      <w:noProof/>
                                      <w:lang w:val="en-US"/>
                                    </w:rPr>
                                    <w:t>00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/202</w:t>
                                  </w:r>
                                  <w:r w:rsidR="00295A4C">
                                    <w:rPr>
                                      <w:noProof/>
                                      <w:lang w:val="en-US"/>
                                    </w:rPr>
                                    <w:t>5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40CFD0CE" w14:textId="1A23E49F" w:rsidR="00C268CB" w:rsidRPr="00C268CB" w:rsidRDefault="00C268C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5158;width:25484;height:8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" filled="f" stroked="f" strokeweight=".5pt">
                  <v:textbox>
                    <w:txbxContent>
                      <w:p w14:paraId="17DED9F6" w14:textId="54DA7E73" w:rsidR="00922943" w:rsidRDefault="00922943" w:rsidP="00922943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D31F77D" wp14:editId="3221B053">
                              <wp:extent cx="2336800" cy="846509"/>
                              <wp:effectExtent l="0" t="0" r="0" b="0"/>
                              <wp:docPr id="30947241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9472417" name="Picture 309472417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69390" cy="8583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E4A382" w14:textId="16DA506F" w:rsidR="00A96D67" w:rsidRDefault="00A96D67" w:rsidP="00113609">
      <w:pPr>
        <w:pStyle w:val="a3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W w:w="0" w:type="auto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20"/>
        <w:gridCol w:w="1214"/>
        <w:gridCol w:w="1934"/>
      </w:tblGrid>
      <w:tr w:rsidR="004E7186" w14:paraId="19F1FEDE" w14:textId="77777777" w:rsidTr="004E7186">
        <w:tc>
          <w:tcPr>
            <w:tcW w:w="6232" w:type="dxa"/>
            <w:gridSpan w:val="4"/>
          </w:tcPr>
          <w:p w14:paraId="3F6ED519" w14:textId="2B180FD7" w:rsidR="004E7186" w:rsidRDefault="004E7186" w:rsidP="004E7186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“TƏSDİQ EDİRƏM”</w:t>
            </w:r>
          </w:p>
        </w:tc>
      </w:tr>
      <w:tr w:rsidR="004E7186" w14:paraId="3369B298" w14:textId="77777777" w:rsidTr="004E7186">
        <w:tc>
          <w:tcPr>
            <w:tcW w:w="2364" w:type="dxa"/>
          </w:tcPr>
          <w:p w14:paraId="73CB5BDE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  <w:gridSpan w:val="2"/>
          </w:tcPr>
          <w:p w14:paraId="5B904FF4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4A582AAB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:rsidRPr="009232FE" w14:paraId="717D937B" w14:textId="77777777" w:rsidTr="004E7186">
        <w:tc>
          <w:tcPr>
            <w:tcW w:w="6232" w:type="dxa"/>
            <w:gridSpan w:val="4"/>
          </w:tcPr>
          <w:p w14:paraId="4994EE0F" w14:textId="0B228A5C" w:rsidR="004E7186" w:rsidRDefault="004E7186" w:rsidP="009232FE">
            <w:pPr>
              <w:pStyle w:val="a3"/>
              <w:ind w:left="-247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4E7186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“Azərbaycan Akkreditasiya Mərkəzi” PHŞ</w:t>
            </w: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-</w:t>
            </w:r>
            <w:r w:rsidR="009232FE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nin</w:t>
            </w:r>
          </w:p>
        </w:tc>
      </w:tr>
      <w:tr w:rsidR="004E7186" w14:paraId="469F7289" w14:textId="77777777" w:rsidTr="004E7186">
        <w:tc>
          <w:tcPr>
            <w:tcW w:w="2364" w:type="dxa"/>
          </w:tcPr>
          <w:p w14:paraId="523BC260" w14:textId="251C557B" w:rsidR="004E7186" w:rsidRDefault="004E7186" w:rsidP="009232FE">
            <w:pPr>
              <w:pStyle w:val="a3"/>
              <w:ind w:left="-105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direktoru</w:t>
            </w:r>
          </w:p>
        </w:tc>
        <w:tc>
          <w:tcPr>
            <w:tcW w:w="1934" w:type="dxa"/>
            <w:gridSpan w:val="2"/>
          </w:tcPr>
          <w:p w14:paraId="599CAC73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6A908DDE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14:paraId="7ADE75A3" w14:textId="77777777" w:rsidTr="004E7186">
        <w:tc>
          <w:tcPr>
            <w:tcW w:w="2364" w:type="dxa"/>
          </w:tcPr>
          <w:p w14:paraId="23937AB3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720" w:type="dxa"/>
          </w:tcPr>
          <w:p w14:paraId="6BD6ECBB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214" w:type="dxa"/>
          </w:tcPr>
          <w:p w14:paraId="7CEF6B7A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2F44BB9E" w14:textId="1A0640C4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14:paraId="13638963" w14:textId="77777777" w:rsidTr="004E7186">
        <w:tc>
          <w:tcPr>
            <w:tcW w:w="4298" w:type="dxa"/>
            <w:gridSpan w:val="3"/>
            <w:tcBorders>
              <w:bottom w:val="single" w:sz="4" w:space="0" w:color="auto"/>
            </w:tcBorders>
          </w:tcPr>
          <w:p w14:paraId="232795CD" w14:textId="476C1A53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453EC049" w14:textId="683373DA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min </w:t>
            </w: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Zeynalov</w:t>
            </w:r>
          </w:p>
        </w:tc>
      </w:tr>
    </w:tbl>
    <w:p w14:paraId="3D12B9F6" w14:textId="77777777" w:rsidR="00407FD7" w:rsidRDefault="00407FD7" w:rsidP="0072284A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8"/>
      </w:tblGrid>
      <w:tr w:rsidR="007D4B32" w:rsidRPr="00AC4D3A" w14:paraId="38BA9675" w14:textId="77777777" w:rsidTr="007D4B32">
        <w:tc>
          <w:tcPr>
            <w:tcW w:w="15158" w:type="dxa"/>
            <w:tcBorders>
              <w:bottom w:val="single" w:sz="4" w:space="0" w:color="auto"/>
            </w:tcBorders>
          </w:tcPr>
          <w:p w14:paraId="17CD81D3" w14:textId="77777777" w:rsidR="007D4B32" w:rsidRDefault="007D4B32" w:rsidP="007D4B32">
            <w:pPr>
              <w:pStyle w:val="a3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  <w:lang w:val="az-Latn-AZ"/>
              </w:rPr>
              <w:id w:val="681016414"/>
              <w:placeholder>
                <w:docPart w:val="44656A098A0F4425895FCAA8DA9054EC"/>
              </w:placeholder>
              <w:showingPlcHdr/>
              <w:text/>
            </w:sdtPr>
            <w:sdtContent>
              <w:p w14:paraId="41FA41C9" w14:textId="77777777" w:rsidR="007D4B32" w:rsidRDefault="007D4B32" w:rsidP="007D4B32">
                <w:pPr>
                  <w:pStyle w:val="a3"/>
                  <w:spacing w:line="276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  <w:lang w:val="az-Latn-AZ"/>
                  </w:rPr>
                </w:pPr>
                <w:r w:rsidRPr="007D4B32">
                  <w:rPr>
                    <w:rStyle w:val="aa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D4B32" w:rsidRPr="00AC4D3A" w14:paraId="2E4EF1BC" w14:textId="77777777" w:rsidTr="007D4B32">
        <w:tc>
          <w:tcPr>
            <w:tcW w:w="15158" w:type="dxa"/>
            <w:tcBorders>
              <w:top w:val="single" w:sz="4" w:space="0" w:color="auto"/>
            </w:tcBorders>
          </w:tcPr>
          <w:p w14:paraId="692AE98F" w14:textId="630F32E2" w:rsidR="007D4B32" w:rsidRPr="007D4B32" w:rsidRDefault="00295A4C" w:rsidP="007D4B32">
            <w:pPr>
              <w:pStyle w:val="a3"/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  <w:r w:rsidRPr="00295A4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alal sertifikatlaşdırmanı həyata keçirən orqan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proofErr w:type="gramStart"/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adı</w:t>
            </w:r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 -</w:t>
            </w:r>
            <w:proofErr w:type="gramEnd"/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</w:t>
            </w:r>
            <w:r w:rsidRPr="00295A4C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en-GB" w:eastAsia="tr-TR"/>
              </w:rPr>
              <w:t xml:space="preserve"> </w:t>
            </w:r>
            <w:r w:rsidR="00EB53AC" w:rsidRP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 xml:space="preserve"> Name of </w:t>
            </w:r>
            <w:r w:rsidRPr="00295A4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Halal</w:t>
            </w:r>
            <w:r w:rsidRPr="00295A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95A4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Conformity Assessment Body</w:t>
            </w:r>
          </w:p>
        </w:tc>
      </w:tr>
      <w:tr w:rsidR="007D4B32" w:rsidRPr="00AC4D3A" w14:paraId="62E058ED" w14:textId="77777777" w:rsidTr="007D4B32">
        <w:tc>
          <w:tcPr>
            <w:tcW w:w="15158" w:type="dxa"/>
            <w:tcBorders>
              <w:bottom w:val="single" w:sz="4" w:space="0" w:color="auto"/>
            </w:tcBorders>
          </w:tcPr>
          <w:p w14:paraId="259C8A85" w14:textId="77777777" w:rsidR="007D4B32" w:rsidRDefault="007D4B32" w:rsidP="007D4B32">
            <w:pPr>
              <w:pStyle w:val="a3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  <w:lang w:val="az-Latn-AZ"/>
              </w:rPr>
              <w:id w:val="550733732"/>
              <w:placeholder>
                <w:docPart w:val="44656A098A0F4425895FCAA8DA9054EC"/>
              </w:placeholder>
              <w:showingPlcHdr/>
              <w:text/>
            </w:sdtPr>
            <w:sdtContent>
              <w:p w14:paraId="017AE643" w14:textId="4569BD95" w:rsidR="007D4B32" w:rsidRDefault="00922943" w:rsidP="007D4B32">
                <w:pPr>
                  <w:pStyle w:val="a3"/>
                  <w:spacing w:line="276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  <w:lang w:val="az-Latn-AZ"/>
                  </w:rPr>
                </w:pPr>
                <w:r w:rsidRPr="007D4B32">
                  <w:rPr>
                    <w:rStyle w:val="aa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D4B32" w:rsidRPr="00AC4D3A" w14:paraId="17FACF4E" w14:textId="77777777" w:rsidTr="007D4B32">
        <w:tc>
          <w:tcPr>
            <w:tcW w:w="15158" w:type="dxa"/>
            <w:tcBorders>
              <w:top w:val="single" w:sz="4" w:space="0" w:color="auto"/>
            </w:tcBorders>
          </w:tcPr>
          <w:p w14:paraId="53C06BF7" w14:textId="3AF1E312" w:rsidR="007D4B32" w:rsidRDefault="00EB53AC" w:rsidP="007D4B3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EB53A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Halal sertifikatlaşdırmanı həyata keçirən orqanın</w:t>
            </w:r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ünvanı</w:t>
            </w:r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 - </w:t>
            </w:r>
            <w:r w:rsid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>Address</w:t>
            </w:r>
            <w:r w:rsidR="007D4B32" w:rsidRP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 xml:space="preserve"> of</w:t>
            </w:r>
            <w:r w:rsidRPr="00EB53AC">
              <w:rPr>
                <w:lang w:val="en-US"/>
              </w:rPr>
              <w:t xml:space="preserve"> </w:t>
            </w:r>
            <w:r w:rsidRPr="00EB53AC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 xml:space="preserve">Halal Conformity Assessment Body </w:t>
            </w:r>
          </w:p>
        </w:tc>
      </w:tr>
    </w:tbl>
    <w:p w14:paraId="76D76DC6" w14:textId="77777777" w:rsidR="007D4B32" w:rsidRDefault="007D4B32" w:rsidP="0072284A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val="az-Latn-AZ"/>
        </w:rPr>
      </w:pPr>
    </w:p>
    <w:p w14:paraId="04585CA1" w14:textId="77777777" w:rsidR="000A2178" w:rsidRDefault="001F1A7F" w:rsidP="001F1A7F">
      <w:pPr>
        <w:pStyle w:val="a3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F3043">
        <w:rPr>
          <w:rFonts w:ascii="Arial" w:hAnsi="Arial" w:cs="Arial"/>
          <w:b/>
          <w:sz w:val="28"/>
          <w:szCs w:val="28"/>
          <w:lang w:val="az-Latn-AZ"/>
        </w:rPr>
        <w:t>AKKREDİTASİYA SAHƏSİ</w:t>
      </w:r>
    </w:p>
    <w:p w14:paraId="7F11D86F" w14:textId="6F08B2DB" w:rsidR="007D4B32" w:rsidRPr="004371A6" w:rsidRDefault="00D72089" w:rsidP="001F1A7F">
      <w:pPr>
        <w:pStyle w:val="a3"/>
        <w:jc w:val="center"/>
        <w:rPr>
          <w:rFonts w:ascii="Arial" w:hAnsi="Arial" w:cs="Arial"/>
          <w:bCs/>
          <w:i/>
          <w:iCs/>
          <w:sz w:val="24"/>
          <w:szCs w:val="24"/>
          <w:lang w:val="az-Latn-AZ"/>
        </w:rPr>
      </w:pPr>
      <w:r w:rsidRPr="004371A6">
        <w:rPr>
          <w:rFonts w:ascii="Arial" w:hAnsi="Arial" w:cs="Arial"/>
          <w:bCs/>
          <w:i/>
          <w:iCs/>
          <w:sz w:val="24"/>
          <w:szCs w:val="24"/>
          <w:lang w:val="az-Latn-AZ"/>
        </w:rPr>
        <w:t xml:space="preserve">Scope of </w:t>
      </w:r>
      <w:r w:rsidR="007D4B32" w:rsidRPr="004371A6">
        <w:rPr>
          <w:rFonts w:ascii="Arial" w:hAnsi="Arial" w:cs="Arial"/>
          <w:bCs/>
          <w:i/>
          <w:iCs/>
          <w:sz w:val="24"/>
          <w:szCs w:val="24"/>
          <w:lang w:val="az-Latn-AZ"/>
        </w:rPr>
        <w:t>Accreditation</w:t>
      </w:r>
    </w:p>
    <w:p w14:paraId="4CE64249" w14:textId="77777777" w:rsidR="00EF4458" w:rsidRPr="00444882" w:rsidRDefault="00EF4458" w:rsidP="001F1A7F">
      <w:pPr>
        <w:pStyle w:val="a3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W w:w="15447" w:type="dxa"/>
        <w:tblInd w:w="-289" w:type="dxa"/>
        <w:tblLook w:val="04A0" w:firstRow="1" w:lastRow="0" w:firstColumn="1" w:lastColumn="0" w:noHBand="0" w:noVBand="1"/>
      </w:tblPr>
      <w:tblGrid>
        <w:gridCol w:w="448"/>
        <w:gridCol w:w="1228"/>
        <w:gridCol w:w="517"/>
        <w:gridCol w:w="1635"/>
        <w:gridCol w:w="19"/>
        <w:gridCol w:w="690"/>
        <w:gridCol w:w="46"/>
        <w:gridCol w:w="3585"/>
        <w:gridCol w:w="3652"/>
        <w:gridCol w:w="3627"/>
      </w:tblGrid>
      <w:tr w:rsidR="006423F1" w:rsidRPr="00AC4D3A" w14:paraId="2CB02FC4" w14:textId="472727A2" w:rsidTr="002A6B59">
        <w:trPr>
          <w:trHeight w:val="1133"/>
        </w:trPr>
        <w:tc>
          <w:tcPr>
            <w:tcW w:w="448" w:type="dxa"/>
            <w:vAlign w:val="center"/>
          </w:tcPr>
          <w:p w14:paraId="63BDADA9" w14:textId="29ECB8EB" w:rsidR="006423F1" w:rsidRPr="006A7BAB" w:rsidRDefault="006423F1" w:rsidP="00DF17B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№</w:t>
            </w:r>
          </w:p>
        </w:tc>
        <w:tc>
          <w:tcPr>
            <w:tcW w:w="1228" w:type="dxa"/>
            <w:vAlign w:val="center"/>
          </w:tcPr>
          <w:p w14:paraId="59F6E717" w14:textId="77777777" w:rsidR="006423F1" w:rsidRPr="00DF17B1" w:rsidRDefault="006423F1" w:rsidP="00DF17B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DF17B1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Qrup</w:t>
            </w:r>
          </w:p>
          <w:p w14:paraId="6FD2D5EC" w14:textId="289CA773" w:rsidR="006423F1" w:rsidRPr="00DF17B1" w:rsidRDefault="006423F1" w:rsidP="00DF17B1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/</w:t>
            </w:r>
            <w:r w:rsidRPr="00DF17B1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Group</w:t>
            </w:r>
          </w:p>
        </w:tc>
        <w:tc>
          <w:tcPr>
            <w:tcW w:w="2171" w:type="dxa"/>
            <w:gridSpan w:val="3"/>
            <w:vAlign w:val="center"/>
          </w:tcPr>
          <w:p w14:paraId="7DB49345" w14:textId="5A5FB2B1" w:rsidR="006423F1" w:rsidRPr="00DF17B1" w:rsidRDefault="006423F1" w:rsidP="00DF17B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DF17B1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Kateqoriya</w:t>
            </w:r>
          </w:p>
          <w:p w14:paraId="1CC118F0" w14:textId="1CD0BEE5" w:rsidR="006423F1" w:rsidRPr="00DF17B1" w:rsidRDefault="006423F1" w:rsidP="00DF17B1">
            <w:pPr>
              <w:spacing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/</w:t>
            </w:r>
            <w:r w:rsidRPr="00DF17B1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Category</w:t>
            </w:r>
          </w:p>
          <w:p w14:paraId="0665A0AB" w14:textId="39526294" w:rsidR="006423F1" w:rsidRPr="00E37740" w:rsidRDefault="006423F1" w:rsidP="00DF17B1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en-US"/>
              </w:rPr>
            </w:pPr>
          </w:p>
        </w:tc>
        <w:tc>
          <w:tcPr>
            <w:tcW w:w="4321" w:type="dxa"/>
            <w:gridSpan w:val="3"/>
            <w:vAlign w:val="center"/>
          </w:tcPr>
          <w:p w14:paraId="22D364EB" w14:textId="77777777" w:rsidR="006423F1" w:rsidRPr="006E00DB" w:rsidRDefault="006423F1" w:rsidP="006E00D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E00DB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Alt kateqoriya</w:t>
            </w:r>
          </w:p>
          <w:p w14:paraId="5235736B" w14:textId="08EDD8E5" w:rsidR="006423F1" w:rsidRPr="006423F1" w:rsidRDefault="006423F1" w:rsidP="006E00DB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6423F1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 xml:space="preserve">/Subcategory </w:t>
            </w:r>
          </w:p>
          <w:p w14:paraId="03D18330" w14:textId="4F1AA8E1" w:rsidR="006423F1" w:rsidRPr="00AB2EA5" w:rsidRDefault="006423F1" w:rsidP="00E37740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</w:p>
        </w:tc>
        <w:tc>
          <w:tcPr>
            <w:tcW w:w="3652" w:type="dxa"/>
            <w:vAlign w:val="center"/>
          </w:tcPr>
          <w:p w14:paraId="32E3D68E" w14:textId="77777777" w:rsidR="006423F1" w:rsidRPr="006423F1" w:rsidRDefault="006423F1" w:rsidP="006423F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423F1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Daxil olan fəaliyyətlər</w:t>
            </w:r>
          </w:p>
          <w:p w14:paraId="03E2030C" w14:textId="5BE84328" w:rsidR="006423F1" w:rsidRPr="006423F1" w:rsidRDefault="006423F1" w:rsidP="006423F1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 w:rsidRPr="006423F1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/Included activities</w:t>
            </w:r>
          </w:p>
        </w:tc>
        <w:tc>
          <w:tcPr>
            <w:tcW w:w="3627" w:type="dxa"/>
            <w:vAlign w:val="center"/>
          </w:tcPr>
          <w:p w14:paraId="7933F526" w14:textId="77777777" w:rsidR="006423F1" w:rsidRPr="006423F1" w:rsidRDefault="006423F1" w:rsidP="006423F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423F1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Normativ sənədin işarəsi</w:t>
            </w:r>
          </w:p>
          <w:p w14:paraId="44285236" w14:textId="0799E95B" w:rsidR="006423F1" w:rsidRPr="006423F1" w:rsidRDefault="006423F1" w:rsidP="006423F1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/</w:t>
            </w:r>
            <w:r w:rsidRPr="006423F1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The normative document mark</w:t>
            </w:r>
          </w:p>
        </w:tc>
      </w:tr>
      <w:tr w:rsidR="006423F1" w:rsidRPr="00FC352D" w14:paraId="3ACECB91" w14:textId="59E6ABB8" w:rsidTr="002A6B59">
        <w:trPr>
          <w:trHeight w:val="190"/>
        </w:trPr>
        <w:tc>
          <w:tcPr>
            <w:tcW w:w="448" w:type="dxa"/>
            <w:shd w:val="clear" w:color="auto" w:fill="D9D9D9" w:themeFill="background1" w:themeFillShade="D9"/>
          </w:tcPr>
          <w:p w14:paraId="0F255384" w14:textId="493C59BA" w:rsidR="006423F1" w:rsidRPr="00FC352D" w:rsidRDefault="006423F1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1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7E253A5B" w14:textId="7B8E2BA1" w:rsidR="006423F1" w:rsidRPr="00FC352D" w:rsidRDefault="006423F1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2</w:t>
            </w:r>
          </w:p>
        </w:tc>
        <w:tc>
          <w:tcPr>
            <w:tcW w:w="2171" w:type="dxa"/>
            <w:gridSpan w:val="3"/>
            <w:shd w:val="clear" w:color="auto" w:fill="D9D9D9" w:themeFill="background1" w:themeFillShade="D9"/>
            <w:vAlign w:val="center"/>
          </w:tcPr>
          <w:p w14:paraId="753CB230" w14:textId="777EEB71" w:rsidR="006423F1" w:rsidRPr="00FC352D" w:rsidRDefault="006423F1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3</w:t>
            </w:r>
          </w:p>
        </w:tc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348CC277" w14:textId="5FB13271" w:rsidR="006423F1" w:rsidRPr="00FC352D" w:rsidRDefault="006423F1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3652" w:type="dxa"/>
            <w:shd w:val="clear" w:color="auto" w:fill="D9D9D9" w:themeFill="background1" w:themeFillShade="D9"/>
          </w:tcPr>
          <w:p w14:paraId="39C2FAC3" w14:textId="010F551A" w:rsidR="006423F1" w:rsidRDefault="006423F1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5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14:paraId="0156A457" w14:textId="78D1C333" w:rsidR="006423F1" w:rsidRDefault="00575B16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6</w:t>
            </w:r>
          </w:p>
        </w:tc>
      </w:tr>
      <w:tr w:rsidR="00A22717" w:rsidRPr="00AC4D3A" w14:paraId="78A1BCB8" w14:textId="73EB3FB2" w:rsidTr="002A6B59">
        <w:trPr>
          <w:trHeight w:val="459"/>
        </w:trPr>
        <w:tc>
          <w:tcPr>
            <w:tcW w:w="448" w:type="dxa"/>
            <w:vMerge w:val="restart"/>
          </w:tcPr>
          <w:p w14:paraId="26233A42" w14:textId="0C9B1165" w:rsidR="00A22717" w:rsidRPr="002A6B59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6B59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1228" w:type="dxa"/>
            <w:vMerge w:val="restart"/>
          </w:tcPr>
          <w:p w14:paraId="32944F2B" w14:textId="3CB33504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>Becərmə</w:t>
            </w:r>
          </w:p>
          <w:p w14:paraId="2A643FE3" w14:textId="67F58C51" w:rsidR="00A22717" w:rsidRPr="002A6B59" w:rsidRDefault="00000000" w:rsidP="002A6B59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626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517" w:type="dxa"/>
            <w:vMerge w:val="restart"/>
          </w:tcPr>
          <w:p w14:paraId="2DA00C0E" w14:textId="18F5AC00" w:rsidR="00A22717" w:rsidRPr="002A6B59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6B59">
              <w:rPr>
                <w:rFonts w:ascii="Arial" w:hAnsi="Arial" w:cs="Arial"/>
                <w:sz w:val="20"/>
                <w:szCs w:val="20"/>
                <w:lang w:val="az-Latn-AZ"/>
              </w:rPr>
              <w:t>A</w:t>
            </w:r>
          </w:p>
          <w:p w14:paraId="38B1F1AD" w14:textId="1C0A6321" w:rsidR="00A22717" w:rsidRPr="002A6B59" w:rsidRDefault="00000000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77452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62F3A282" w14:textId="6AD83DE9" w:rsidR="00A22717" w:rsidRPr="002A6B59" w:rsidRDefault="00A22717" w:rsidP="002A6B5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6B59">
              <w:rPr>
                <w:rFonts w:ascii="Arial" w:hAnsi="Arial" w:cs="Arial"/>
                <w:sz w:val="20"/>
                <w:szCs w:val="20"/>
                <w:lang w:val="az-Latn-AZ"/>
              </w:rPr>
              <w:t>Heyvan bəslənməsi</w:t>
            </w:r>
          </w:p>
        </w:tc>
        <w:tc>
          <w:tcPr>
            <w:tcW w:w="736" w:type="dxa"/>
            <w:gridSpan w:val="2"/>
          </w:tcPr>
          <w:p w14:paraId="5B0B7A88" w14:textId="77777777" w:rsidR="00A22717" w:rsidRPr="002A6B59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6B59">
              <w:rPr>
                <w:rFonts w:ascii="Arial" w:hAnsi="Arial" w:cs="Arial"/>
                <w:sz w:val="20"/>
                <w:szCs w:val="20"/>
                <w:lang w:val="az-Latn-AZ"/>
              </w:rPr>
              <w:t>AI</w:t>
            </w:r>
          </w:p>
          <w:p w14:paraId="2A3A6EC4" w14:textId="28D67C3E" w:rsidR="00A22717" w:rsidRPr="002A6B59" w:rsidRDefault="00000000" w:rsidP="002A6B5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20134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C9F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7A6512AE" w14:textId="624E05DA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>Ət, süd, yumurta, bal üçün heyvan bəslənməsi</w:t>
            </w:r>
          </w:p>
          <w:p w14:paraId="37AE3429" w14:textId="4487D670" w:rsidR="00A22717" w:rsidRPr="005453B6" w:rsidRDefault="00A22717" w:rsidP="002A6B5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652" w:type="dxa"/>
          </w:tcPr>
          <w:p w14:paraId="632B36B3" w14:textId="2B2EAC4F" w:rsidR="00A22717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 xml:space="preserve">Ət, yumurta, süd və ya bal istehsalı üçün istifadə olunan heyvanlar (balıq və dəniz məhsullar istisna olmaqla) </w:t>
            </w:r>
          </w:p>
          <w:p w14:paraId="6614A471" w14:textId="77777777" w:rsidR="00C14FBD" w:rsidRPr="002A6B59" w:rsidRDefault="00C14FBD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0BDE4AB8" w14:textId="77777777" w:rsidR="00A22717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 xml:space="preserve">Böyümək, baxmaq, tələyə salmaq və ovlamaq (ov yerində kəsmə) </w:t>
            </w:r>
          </w:p>
          <w:p w14:paraId="2177B74D" w14:textId="77777777" w:rsidR="00C14FBD" w:rsidRPr="002A6B59" w:rsidRDefault="00C14FBD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0B02F60B" w14:textId="19B86766" w:rsidR="00A22717" w:rsidRPr="002A6B59" w:rsidRDefault="00A22717" w:rsidP="002A6B5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2A6B59">
              <w:rPr>
                <w:rFonts w:ascii="Arial" w:hAnsi="Arial" w:cs="Arial"/>
                <w:sz w:val="20"/>
                <w:szCs w:val="20"/>
                <w:lang w:val="az-Latn-AZ"/>
              </w:rPr>
              <w:t>Əlaqəli təsərrüfat qablaşdırması və saxlaması</w:t>
            </w:r>
            <w:r w:rsidRPr="002A6B59">
              <w:rPr>
                <w:sz w:val="20"/>
                <w:szCs w:val="20"/>
                <w:lang w:val="az-Latn-AZ"/>
              </w:rPr>
              <w:t xml:space="preserve"> </w:t>
            </w:r>
          </w:p>
        </w:tc>
        <w:tc>
          <w:tcPr>
            <w:tcW w:w="3627" w:type="dxa"/>
          </w:tcPr>
          <w:p w14:paraId="22F7824F" w14:textId="77777777" w:rsidR="00A22717" w:rsidRPr="005453B6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A22717" w:rsidRPr="00AC4D3A" w14:paraId="2FE6FF6D" w14:textId="77777777" w:rsidTr="002A6B59">
        <w:trPr>
          <w:trHeight w:val="459"/>
        </w:trPr>
        <w:tc>
          <w:tcPr>
            <w:tcW w:w="448" w:type="dxa"/>
            <w:vMerge/>
          </w:tcPr>
          <w:p w14:paraId="16295C62" w14:textId="77777777" w:rsidR="00A22717" w:rsidRPr="002A6B59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4BC9D17A" w14:textId="5355FD33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1875FFCD" w14:textId="77777777" w:rsidR="00A22717" w:rsidRPr="002A6B59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01E32415" w14:textId="77777777" w:rsidR="00A22717" w:rsidRPr="002A6B59" w:rsidRDefault="00A22717" w:rsidP="002A6B5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627E891D" w14:textId="77777777" w:rsidR="00A22717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AII</w:t>
            </w:r>
          </w:p>
          <w:p w14:paraId="01EBED7C" w14:textId="13828EC7" w:rsidR="00A22717" w:rsidRPr="002A6B59" w:rsidRDefault="00000000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2469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13EDA331" w14:textId="51F1EEB2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>Balıq və dəniz məhsullarının</w:t>
            </w:r>
          </w:p>
          <w:p w14:paraId="530255D6" w14:textId="495F0F76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>yetişdirilməsi</w:t>
            </w:r>
          </w:p>
        </w:tc>
        <w:tc>
          <w:tcPr>
            <w:tcW w:w="3652" w:type="dxa"/>
          </w:tcPr>
          <w:p w14:paraId="32C77261" w14:textId="77777777" w:rsidR="00A22717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 xml:space="preserve">Ət istehsalı üçün balıq və dəniz məhsulları yetişdirmə </w:t>
            </w:r>
          </w:p>
          <w:p w14:paraId="421BD705" w14:textId="77777777" w:rsidR="00C14FBD" w:rsidRPr="002A6B59" w:rsidRDefault="00C14FBD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287BCF8D" w14:textId="77777777" w:rsidR="00A22717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 xml:space="preserve">Yetişdirmək, tutmaq və saxlamaq (ov yerində kəsmə) </w:t>
            </w:r>
          </w:p>
          <w:p w14:paraId="54D326A3" w14:textId="77777777" w:rsidR="00C14FBD" w:rsidRPr="002A6B59" w:rsidRDefault="00C14FBD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1BA3CE87" w14:textId="226FFBF9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A6B59">
              <w:rPr>
                <w:sz w:val="20"/>
                <w:szCs w:val="20"/>
                <w:lang w:val="az-Latn-AZ"/>
              </w:rPr>
              <w:t xml:space="preserve">Əlaqəli təsərrüfat qablaşdırması və saxlaması </w:t>
            </w:r>
          </w:p>
        </w:tc>
        <w:tc>
          <w:tcPr>
            <w:tcW w:w="3627" w:type="dxa"/>
          </w:tcPr>
          <w:p w14:paraId="7636D06E" w14:textId="77777777" w:rsidR="00A22717" w:rsidRPr="005453B6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A22717" w:rsidRPr="00AC4D3A" w14:paraId="241836A2" w14:textId="77777777" w:rsidTr="00A22717">
        <w:trPr>
          <w:trHeight w:val="459"/>
        </w:trPr>
        <w:tc>
          <w:tcPr>
            <w:tcW w:w="448" w:type="dxa"/>
            <w:vMerge/>
          </w:tcPr>
          <w:p w14:paraId="7E12E34B" w14:textId="77777777" w:rsidR="00A22717" w:rsidRPr="002A6B59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35A6AFCE" w14:textId="77777777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 w:val="restart"/>
          </w:tcPr>
          <w:p w14:paraId="797B73A1" w14:textId="77777777" w:rsidR="00A22717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B</w:t>
            </w:r>
          </w:p>
          <w:p w14:paraId="56B3398B" w14:textId="38A6AA63" w:rsidR="00A22717" w:rsidRPr="002A6B59" w:rsidRDefault="00000000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8950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34B35CD1" w14:textId="065C9423" w:rsidR="00A22717" w:rsidRPr="002A6B59" w:rsidRDefault="00A22717" w:rsidP="002A6B5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83AD4">
              <w:rPr>
                <w:rFonts w:ascii="Arial" w:hAnsi="Arial" w:cs="Arial"/>
                <w:sz w:val="20"/>
                <w:szCs w:val="20"/>
                <w:lang w:val="az-Latn-AZ"/>
              </w:rPr>
              <w:t>Bitki becərilməsi</w:t>
            </w:r>
          </w:p>
        </w:tc>
        <w:tc>
          <w:tcPr>
            <w:tcW w:w="736" w:type="dxa"/>
            <w:gridSpan w:val="2"/>
          </w:tcPr>
          <w:p w14:paraId="59D35692" w14:textId="7D614BCF" w:rsidR="00A22717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BI</w:t>
            </w:r>
          </w:p>
          <w:p w14:paraId="3B0B92A7" w14:textId="08A44E94" w:rsidR="00A22717" w:rsidRDefault="00000000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7734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  <w:p w14:paraId="5FFC972A" w14:textId="28ABA7BB" w:rsidR="00A22717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585" w:type="dxa"/>
          </w:tcPr>
          <w:p w14:paraId="1EC53D90" w14:textId="2267349F" w:rsidR="00A22717" w:rsidRPr="008C4D96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C4D96">
              <w:rPr>
                <w:sz w:val="20"/>
                <w:szCs w:val="20"/>
                <w:lang w:val="az-Latn-AZ"/>
              </w:rPr>
              <w:t>Bitkiçilik (taxıl və</w:t>
            </w:r>
          </w:p>
          <w:p w14:paraId="78400CE8" w14:textId="6C5A7BB8" w:rsidR="00A22717" w:rsidRPr="008C4D96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C4D96">
              <w:rPr>
                <w:sz w:val="20"/>
                <w:szCs w:val="20"/>
                <w:lang w:val="az-Latn-AZ"/>
              </w:rPr>
              <w:t>paxlalılar istisna olmaqla)</w:t>
            </w:r>
          </w:p>
        </w:tc>
        <w:tc>
          <w:tcPr>
            <w:tcW w:w="3652" w:type="dxa"/>
          </w:tcPr>
          <w:p w14:paraId="604EDD0A" w14:textId="1D4F5925" w:rsidR="00A22717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 xml:space="preserve">Bitkilərin əkilməsi və ya biçilməsi (taxıl və paxlalılar istisna olmaqla): bağçılıq məhsulları (meyvə, tərəvəz, ədviyyat, göbələk və s.) və yeməli su bitkiləri </w:t>
            </w:r>
          </w:p>
          <w:p w14:paraId="5ADFFEE1" w14:textId="77777777" w:rsidR="00C14FBD" w:rsidRPr="00A22717" w:rsidRDefault="00C14FBD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4C3C1AA4" w14:textId="4A74AF92" w:rsidR="00A22717" w:rsidRPr="00A22717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 xml:space="preserve">Əlaqəli təsərrüfat qablaşdırması və saxlanması </w:t>
            </w:r>
          </w:p>
        </w:tc>
        <w:tc>
          <w:tcPr>
            <w:tcW w:w="3627" w:type="dxa"/>
          </w:tcPr>
          <w:p w14:paraId="38D6D0E2" w14:textId="77777777" w:rsidR="00A22717" w:rsidRPr="005453B6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A22717" w:rsidRPr="00AC4D3A" w14:paraId="2BCBF4EA" w14:textId="77777777" w:rsidTr="00A22717">
        <w:trPr>
          <w:trHeight w:val="459"/>
        </w:trPr>
        <w:tc>
          <w:tcPr>
            <w:tcW w:w="448" w:type="dxa"/>
            <w:vMerge/>
          </w:tcPr>
          <w:p w14:paraId="6381EF40" w14:textId="77777777" w:rsidR="00A22717" w:rsidRPr="002A6B59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0AC45314" w14:textId="77777777" w:rsidR="00A22717" w:rsidRPr="002A6B59" w:rsidRDefault="00A2271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28B3DE2A" w14:textId="77777777" w:rsidR="00A22717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175EB811" w14:textId="77777777" w:rsidR="00A22717" w:rsidRPr="00683AD4" w:rsidRDefault="00A22717" w:rsidP="002A6B5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2DC33F21" w14:textId="77777777" w:rsidR="00A22717" w:rsidRDefault="00A2271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BII</w:t>
            </w:r>
          </w:p>
          <w:p w14:paraId="27C8309B" w14:textId="563ECC04" w:rsidR="00A22717" w:rsidRDefault="00000000" w:rsidP="00A227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9691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71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2B37192A" w14:textId="081BABE6" w:rsidR="00A22717" w:rsidRPr="00A22717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>Taxıl və paxlalı bitkilərin becərilməsi</w:t>
            </w:r>
          </w:p>
          <w:p w14:paraId="45FD6846" w14:textId="77777777" w:rsidR="00A22717" w:rsidRPr="008C4D96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041FD304" w14:textId="77777777" w:rsidR="00A22717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 xml:space="preserve">Yeməli taxıl və paxlalı bitkilərin əkilməsi və ya biçilməsi </w:t>
            </w:r>
          </w:p>
          <w:p w14:paraId="23114B3C" w14:textId="77777777" w:rsidR="00C14FBD" w:rsidRPr="00A22717" w:rsidRDefault="00C14FBD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25962796" w14:textId="0E6A61A8" w:rsidR="00A22717" w:rsidRPr="00A22717" w:rsidRDefault="00A2271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 xml:space="preserve">Əlaqəli təsərrüfat qablaşdırması və saxlanması </w:t>
            </w:r>
          </w:p>
        </w:tc>
        <w:tc>
          <w:tcPr>
            <w:tcW w:w="3627" w:type="dxa"/>
          </w:tcPr>
          <w:p w14:paraId="0C797D63" w14:textId="77777777" w:rsidR="00A22717" w:rsidRPr="005453B6" w:rsidRDefault="00A2271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499B679A" w14:textId="77777777" w:rsidTr="00A22717">
        <w:trPr>
          <w:trHeight w:val="459"/>
        </w:trPr>
        <w:tc>
          <w:tcPr>
            <w:tcW w:w="448" w:type="dxa"/>
            <w:vMerge w:val="restart"/>
          </w:tcPr>
          <w:p w14:paraId="08DD522A" w14:textId="68D69522" w:rsidR="00665C87" w:rsidRPr="002A6B59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1228" w:type="dxa"/>
            <w:vMerge w:val="restart"/>
          </w:tcPr>
          <w:p w14:paraId="7A008709" w14:textId="650CD194" w:rsidR="00665C87" w:rsidRDefault="00665C8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 xml:space="preserve">Qida və yem emalı </w:t>
            </w:r>
            <w:sdt>
              <w:sdtPr>
                <w:rPr>
                  <w:sz w:val="20"/>
                  <w:szCs w:val="20"/>
                  <w:lang w:val="az-Latn-AZ"/>
                </w:rPr>
                <w:id w:val="-46990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  <w:p w14:paraId="2DA5D792" w14:textId="77777777" w:rsidR="00665C87" w:rsidRPr="002A6B59" w:rsidRDefault="00665C8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 w:val="restart"/>
          </w:tcPr>
          <w:p w14:paraId="5A5F9F7B" w14:textId="0893FEEC" w:rsidR="00665C87" w:rsidRDefault="00665C87" w:rsidP="00A227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C</w:t>
            </w:r>
          </w:p>
          <w:p w14:paraId="4E4BCC5D" w14:textId="38BF1725" w:rsidR="00665C87" w:rsidRPr="002A6B59" w:rsidRDefault="00000000" w:rsidP="00A227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20570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62C76ADB" w14:textId="77777777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 xml:space="preserve">Qida istehsalı </w:t>
            </w:r>
          </w:p>
          <w:p w14:paraId="4CEBDAD6" w14:textId="77777777" w:rsidR="00665C87" w:rsidRPr="002A6B59" w:rsidRDefault="00665C87" w:rsidP="002A6B5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42C860D5" w14:textId="77777777" w:rsidR="00665C87" w:rsidRDefault="00665C87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CI</w:t>
            </w:r>
          </w:p>
          <w:p w14:paraId="0F370F6C" w14:textId="4286EFD0" w:rsidR="00665C87" w:rsidRPr="002A6B59" w:rsidRDefault="00000000" w:rsidP="002A6B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9463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63AA819B" w14:textId="099D713A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>Tez xarab olan heyvan məhsulları</w:t>
            </w:r>
          </w:p>
          <w:p w14:paraId="4E57673E" w14:textId="780D840D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22717">
              <w:rPr>
                <w:sz w:val="20"/>
                <w:szCs w:val="20"/>
                <w:lang w:val="az-Latn-AZ"/>
              </w:rPr>
              <w:t>halal kəsim və emal</w:t>
            </w:r>
          </w:p>
        </w:tc>
        <w:tc>
          <w:tcPr>
            <w:tcW w:w="3652" w:type="dxa"/>
          </w:tcPr>
          <w:p w14:paraId="0A209A88" w14:textId="7692ADC8" w:rsidR="00665C87" w:rsidRPr="002A6B59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025CB">
              <w:rPr>
                <w:sz w:val="20"/>
                <w:szCs w:val="20"/>
                <w:lang w:val="az-Latn-AZ"/>
              </w:rPr>
              <w:t>Balıq və dəniz məhsulları, ət, yumurta, süd və heyvan məhsulları, o cümlədən balıq məhsulları, kəsim və</w:t>
            </w:r>
            <w:r>
              <w:rPr>
                <w:sz w:val="20"/>
                <w:szCs w:val="20"/>
                <w:lang w:val="az-Latn-AZ"/>
              </w:rPr>
              <w:t xml:space="preserve"> </w:t>
            </w:r>
            <w:r w:rsidRPr="008025CB">
              <w:rPr>
                <w:sz w:val="20"/>
                <w:szCs w:val="20"/>
                <w:lang w:val="az-Latn-AZ"/>
              </w:rPr>
              <w:t xml:space="preserve">qablaşdırma daxil olmaqla, istehsalı. </w:t>
            </w:r>
          </w:p>
        </w:tc>
        <w:tc>
          <w:tcPr>
            <w:tcW w:w="3627" w:type="dxa"/>
          </w:tcPr>
          <w:p w14:paraId="1FD50131" w14:textId="77777777" w:rsidR="00665C87" w:rsidRPr="005453B6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09829028" w14:textId="77777777" w:rsidTr="00A22717">
        <w:trPr>
          <w:trHeight w:val="459"/>
        </w:trPr>
        <w:tc>
          <w:tcPr>
            <w:tcW w:w="448" w:type="dxa"/>
            <w:vMerge/>
          </w:tcPr>
          <w:p w14:paraId="748ABA46" w14:textId="77777777" w:rsidR="00665C87" w:rsidRPr="002A6B59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091901B3" w14:textId="77777777" w:rsidR="00665C87" w:rsidRPr="00A22717" w:rsidRDefault="00665C8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1F62E3A8" w14:textId="77777777" w:rsidR="00665C87" w:rsidRDefault="00665C87" w:rsidP="00A227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2FC45D47" w14:textId="77777777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599D7822" w14:textId="439D4A7F" w:rsidR="00665C87" w:rsidRDefault="00665C87" w:rsidP="00D249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CII</w:t>
            </w:r>
          </w:p>
          <w:p w14:paraId="1B3B3DF1" w14:textId="09169D4D" w:rsidR="00665C87" w:rsidRDefault="00000000" w:rsidP="00D2495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98021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1C140274" w14:textId="488F2BA3" w:rsidR="00665C87" w:rsidRPr="00D24959" w:rsidRDefault="00665C87" w:rsidP="00D249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D24959">
              <w:rPr>
                <w:sz w:val="20"/>
                <w:szCs w:val="20"/>
                <w:lang w:val="az-Latn-AZ"/>
              </w:rPr>
              <w:t>Tez xarab olan bitki mənşəli məhsulların emalı</w:t>
            </w:r>
          </w:p>
          <w:p w14:paraId="4AC41586" w14:textId="77777777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5F7AA0C0" w14:textId="0599C120" w:rsidR="00665C87" w:rsidRPr="008025CB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841E4">
              <w:rPr>
                <w:sz w:val="20"/>
                <w:szCs w:val="20"/>
                <w:lang w:val="az-Latn-AZ"/>
              </w:rPr>
              <w:t>Meyvə, meyvə suyu, tərəvəz, taxıl, qoz, o cümlədən qoz-fındıq və paxlalı məhsulların istehsalı</w:t>
            </w:r>
          </w:p>
        </w:tc>
        <w:tc>
          <w:tcPr>
            <w:tcW w:w="3627" w:type="dxa"/>
          </w:tcPr>
          <w:p w14:paraId="7E75D53D" w14:textId="77777777" w:rsidR="00665C87" w:rsidRPr="005453B6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22BF41F7" w14:textId="77777777" w:rsidTr="00A22717">
        <w:trPr>
          <w:trHeight w:val="459"/>
        </w:trPr>
        <w:tc>
          <w:tcPr>
            <w:tcW w:w="448" w:type="dxa"/>
            <w:vMerge/>
          </w:tcPr>
          <w:p w14:paraId="03F3CC18" w14:textId="77777777" w:rsidR="00665C87" w:rsidRPr="002A6B59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3AE9553D" w14:textId="77777777" w:rsidR="00665C87" w:rsidRPr="00A22717" w:rsidRDefault="00665C8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2477D88F" w14:textId="77777777" w:rsidR="00665C87" w:rsidRDefault="00665C87" w:rsidP="00A227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24BB9FCC" w14:textId="77777777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2D12F24C" w14:textId="54E8063D" w:rsidR="00665C87" w:rsidRDefault="00665C87" w:rsidP="008841E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CIII</w:t>
            </w:r>
          </w:p>
          <w:p w14:paraId="4CEE1147" w14:textId="4AE60D26" w:rsidR="00665C87" w:rsidRDefault="00000000" w:rsidP="008841E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38455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6419A529" w14:textId="7B264108" w:rsidR="00665C87" w:rsidRPr="00D24959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 xml:space="preserve">Tez xarab olan heyvan və bitki mənşəli məhsulların emalı (ət əsaslı qida, qarışıq məhsullar) </w:t>
            </w:r>
          </w:p>
        </w:tc>
        <w:tc>
          <w:tcPr>
            <w:tcW w:w="3652" w:type="dxa"/>
          </w:tcPr>
          <w:p w14:paraId="46E203F7" w14:textId="674E9A99" w:rsidR="00665C87" w:rsidRPr="008841E4" w:rsidRDefault="00665C87" w:rsidP="00665C8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 xml:space="preserve">Pizza, lazanya, sendviç, ravioli, hazır qida, heyvan və tərəvəz daxil olmaqla qidaların qarışığı olan məhsulların istehsalı </w:t>
            </w:r>
          </w:p>
        </w:tc>
        <w:tc>
          <w:tcPr>
            <w:tcW w:w="3627" w:type="dxa"/>
          </w:tcPr>
          <w:p w14:paraId="67BEEE0C" w14:textId="77777777" w:rsidR="00665C87" w:rsidRPr="005453B6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1C6BB2D0" w14:textId="77777777" w:rsidTr="00A22717">
        <w:trPr>
          <w:trHeight w:val="459"/>
        </w:trPr>
        <w:tc>
          <w:tcPr>
            <w:tcW w:w="448" w:type="dxa"/>
            <w:vMerge/>
          </w:tcPr>
          <w:p w14:paraId="74FCA86C" w14:textId="77777777" w:rsidR="00665C87" w:rsidRPr="002A6B59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1BD62CA6" w14:textId="77777777" w:rsidR="00665C87" w:rsidRPr="00A22717" w:rsidRDefault="00665C87" w:rsidP="002A6B59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027BA810" w14:textId="77777777" w:rsidR="00665C87" w:rsidRDefault="00665C87" w:rsidP="00A227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5CEB136D" w14:textId="77777777" w:rsidR="00665C87" w:rsidRPr="00A22717" w:rsidRDefault="00665C87" w:rsidP="00A2271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7DA4E1D2" w14:textId="28CE515A" w:rsidR="00665C87" w:rsidRDefault="00665C87" w:rsidP="008841E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CIV</w:t>
            </w:r>
          </w:p>
          <w:p w14:paraId="41551D7C" w14:textId="39783DCF" w:rsidR="00665C87" w:rsidRDefault="00000000" w:rsidP="008841E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3163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7F6E94B8" w14:textId="77777777" w:rsidR="00665C87" w:rsidRPr="00AB3C9F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>Otaq temperaturunda saxlanıla bilən</w:t>
            </w:r>
          </w:p>
          <w:p w14:paraId="7958E334" w14:textId="504C4A62" w:rsidR="00665C87" w:rsidRPr="00D24959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>məhsulların emalı</w:t>
            </w:r>
          </w:p>
        </w:tc>
        <w:tc>
          <w:tcPr>
            <w:tcW w:w="3652" w:type="dxa"/>
          </w:tcPr>
          <w:p w14:paraId="053814EB" w14:textId="77777777" w:rsidR="00665C87" w:rsidRPr="00AB3C9F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 xml:space="preserve">Konservlər, biskvitlər, </w:t>
            </w:r>
          </w:p>
          <w:p w14:paraId="538722DC" w14:textId="77777777" w:rsidR="00665C87" w:rsidRPr="00AB3C9F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 xml:space="preserve">qəlyanaltılar, yağlar, içməli su, </w:t>
            </w:r>
          </w:p>
          <w:p w14:paraId="621134D4" w14:textId="7F2C69EC" w:rsidR="00665C87" w:rsidRPr="00AB3C9F" w:rsidRDefault="00665C87" w:rsidP="00AB3C9F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AB3C9F">
              <w:rPr>
                <w:sz w:val="20"/>
                <w:szCs w:val="20"/>
                <w:lang w:val="az-Latn-AZ"/>
              </w:rPr>
              <w:t xml:space="preserve">sərinləşdirici içkilər, makaron, un, şəkər, yeməli o cümlədən duz mənbədən asılı olmayaraq otaq temperaturunda saxlanılan və satıla bilən halal qida məhsullarının istehsalı </w:t>
            </w:r>
          </w:p>
        </w:tc>
        <w:tc>
          <w:tcPr>
            <w:tcW w:w="3627" w:type="dxa"/>
          </w:tcPr>
          <w:p w14:paraId="49249B6E" w14:textId="77777777" w:rsidR="00665C87" w:rsidRPr="005453B6" w:rsidRDefault="00665C87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3B627BA9" w14:textId="77777777" w:rsidTr="00A22717">
        <w:trPr>
          <w:trHeight w:val="459"/>
        </w:trPr>
        <w:tc>
          <w:tcPr>
            <w:tcW w:w="448" w:type="dxa"/>
            <w:vMerge/>
          </w:tcPr>
          <w:p w14:paraId="1C6756F7" w14:textId="77777777" w:rsidR="00665C87" w:rsidRPr="002A6B59" w:rsidRDefault="00665C87" w:rsidP="0045280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43801247" w14:textId="77777777" w:rsidR="00665C87" w:rsidRPr="00A22717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 w:val="restart"/>
          </w:tcPr>
          <w:p w14:paraId="3F9DD80E" w14:textId="77777777" w:rsidR="00665C87" w:rsidRDefault="00665C87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</w:p>
          <w:p w14:paraId="234A11C0" w14:textId="1757CCB8" w:rsidR="00665C87" w:rsidRDefault="00000000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2570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B7B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2C16A98F" w14:textId="77777777" w:rsidR="00665C87" w:rsidRPr="00D71870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D71870">
              <w:rPr>
                <w:sz w:val="20"/>
                <w:szCs w:val="20"/>
                <w:lang w:val="az-Latn-AZ"/>
              </w:rPr>
              <w:t xml:space="preserve">Heyvan yemi istehsalı </w:t>
            </w:r>
          </w:p>
          <w:p w14:paraId="6B97B210" w14:textId="77777777" w:rsidR="00665C87" w:rsidRPr="00A22717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2E6211D8" w14:textId="2E725C98" w:rsidR="00665C87" w:rsidRDefault="00665C87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DI</w:t>
            </w:r>
          </w:p>
          <w:p w14:paraId="3596FC4F" w14:textId="03535653" w:rsidR="00665C87" w:rsidRDefault="00000000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90486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7C5A3D22" w14:textId="0DC9C7D0" w:rsidR="00665C87" w:rsidRPr="00452802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452802">
              <w:rPr>
                <w:sz w:val="20"/>
                <w:szCs w:val="20"/>
                <w:lang w:val="az-Latn-AZ"/>
              </w:rPr>
              <w:t xml:space="preserve">Yem istehsalı </w:t>
            </w:r>
          </w:p>
        </w:tc>
        <w:tc>
          <w:tcPr>
            <w:tcW w:w="3652" w:type="dxa"/>
          </w:tcPr>
          <w:p w14:paraId="2CE84AC6" w14:textId="691730F0" w:rsidR="00665C87" w:rsidRPr="00AB3C9F" w:rsidRDefault="00665C87" w:rsidP="00665C8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452802">
              <w:rPr>
                <w:sz w:val="20"/>
                <w:szCs w:val="20"/>
                <w:lang w:val="az-Latn-AZ"/>
              </w:rPr>
              <w:t>Qida istehsalı məqsədilə saxlanılan heyvanlar üçün tək bir qida mənbəyi və ya qida mənbəyi qarışığı ilə hazırlanmış yem istehsalı</w:t>
            </w:r>
          </w:p>
        </w:tc>
        <w:tc>
          <w:tcPr>
            <w:tcW w:w="3627" w:type="dxa"/>
          </w:tcPr>
          <w:p w14:paraId="66894680" w14:textId="77777777" w:rsidR="00665C87" w:rsidRPr="005453B6" w:rsidRDefault="00665C87" w:rsidP="0045280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59E8BFA0" w14:textId="77777777" w:rsidTr="00A22717">
        <w:trPr>
          <w:trHeight w:val="459"/>
        </w:trPr>
        <w:tc>
          <w:tcPr>
            <w:tcW w:w="448" w:type="dxa"/>
            <w:vMerge/>
          </w:tcPr>
          <w:p w14:paraId="38F84EDE" w14:textId="77777777" w:rsidR="00665C87" w:rsidRPr="002A6B59" w:rsidRDefault="00665C87" w:rsidP="0045280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28F663B5" w14:textId="77777777" w:rsidR="00665C87" w:rsidRPr="00A22717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0F5BCE0E" w14:textId="77777777" w:rsidR="00665C87" w:rsidRDefault="00665C87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4FFCA482" w14:textId="77777777" w:rsidR="00665C87" w:rsidRPr="00A22717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11E7965D" w14:textId="1C91A323" w:rsidR="00665C87" w:rsidRDefault="00665C87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DII</w:t>
            </w:r>
          </w:p>
          <w:p w14:paraId="2A3FFCA0" w14:textId="7C801B7D" w:rsidR="00665C87" w:rsidRDefault="00000000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3912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C87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73CB4117" w14:textId="60A1E787" w:rsidR="00665C87" w:rsidRPr="00452802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452802">
              <w:rPr>
                <w:sz w:val="20"/>
                <w:szCs w:val="20"/>
                <w:lang w:val="az-Latn-AZ"/>
              </w:rPr>
              <w:t xml:space="preserve">Ev heyvanı yemi istehsalı </w:t>
            </w:r>
          </w:p>
        </w:tc>
        <w:tc>
          <w:tcPr>
            <w:tcW w:w="3652" w:type="dxa"/>
          </w:tcPr>
          <w:p w14:paraId="578D0DAF" w14:textId="39BD4B38" w:rsidR="00665C87" w:rsidRPr="00AB3C9F" w:rsidRDefault="00665C87" w:rsidP="00665C87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452802">
              <w:rPr>
                <w:sz w:val="20"/>
                <w:szCs w:val="20"/>
                <w:lang w:val="az-Latn-AZ"/>
              </w:rPr>
              <w:t xml:space="preserve">Qida istehsalı məqsədilə nəzərdə tutulmayan heyvanlar üçün tək və ya </w:t>
            </w:r>
            <w:r w:rsidRPr="00452802">
              <w:rPr>
                <w:sz w:val="20"/>
                <w:szCs w:val="20"/>
                <w:lang w:val="az-Latn-AZ"/>
              </w:rPr>
              <w:lastRenderedPageBreak/>
              <w:t>qarışıq qida mənbəyindən istifadə edərək yem istehsalı</w:t>
            </w:r>
          </w:p>
        </w:tc>
        <w:tc>
          <w:tcPr>
            <w:tcW w:w="3627" w:type="dxa"/>
          </w:tcPr>
          <w:p w14:paraId="5952D601" w14:textId="77777777" w:rsidR="00665C87" w:rsidRPr="005453B6" w:rsidRDefault="00665C87" w:rsidP="0045280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665C87" w:rsidRPr="00AC4D3A" w14:paraId="0E480A6D" w14:textId="77777777" w:rsidTr="00A22717">
        <w:trPr>
          <w:trHeight w:val="459"/>
        </w:trPr>
        <w:tc>
          <w:tcPr>
            <w:tcW w:w="448" w:type="dxa"/>
          </w:tcPr>
          <w:p w14:paraId="7115B51E" w14:textId="40695CCB" w:rsidR="00665C87" w:rsidRPr="002A6B59" w:rsidRDefault="00665C87" w:rsidP="0045280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1228" w:type="dxa"/>
          </w:tcPr>
          <w:p w14:paraId="68D22772" w14:textId="63B13847" w:rsidR="00665C87" w:rsidRPr="00A22717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665C87">
              <w:rPr>
                <w:sz w:val="20"/>
                <w:szCs w:val="20"/>
                <w:lang w:val="az-Latn-AZ"/>
              </w:rPr>
              <w:t>Yemək və içki xidməti</w:t>
            </w:r>
          </w:p>
        </w:tc>
        <w:tc>
          <w:tcPr>
            <w:tcW w:w="517" w:type="dxa"/>
          </w:tcPr>
          <w:p w14:paraId="77E23932" w14:textId="77777777" w:rsidR="00665C87" w:rsidRDefault="00665C87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E</w:t>
            </w:r>
          </w:p>
          <w:p w14:paraId="614041D0" w14:textId="31EB86BB" w:rsidR="00770010" w:rsidRDefault="00000000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53971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</w:tcPr>
          <w:p w14:paraId="7929BCFF" w14:textId="00FC276A" w:rsidR="00665C87" w:rsidRPr="00A22717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665C87">
              <w:rPr>
                <w:sz w:val="20"/>
                <w:szCs w:val="20"/>
                <w:lang w:val="az-Latn-AZ"/>
              </w:rPr>
              <w:t>Yemək və içki xidməti</w:t>
            </w:r>
          </w:p>
        </w:tc>
        <w:tc>
          <w:tcPr>
            <w:tcW w:w="736" w:type="dxa"/>
            <w:gridSpan w:val="2"/>
          </w:tcPr>
          <w:p w14:paraId="51448D2E" w14:textId="77777777" w:rsidR="00665C87" w:rsidRDefault="00665C87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585" w:type="dxa"/>
          </w:tcPr>
          <w:p w14:paraId="4DE8F201" w14:textId="77777777" w:rsidR="00665C87" w:rsidRPr="00452802" w:rsidRDefault="00665C87" w:rsidP="0045280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7C98F776" w14:textId="49AAC779" w:rsidR="00813052" w:rsidRPr="00665C87" w:rsidRDefault="00665C87" w:rsidP="0081305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665C87">
              <w:rPr>
                <w:sz w:val="20"/>
                <w:szCs w:val="20"/>
                <w:lang w:val="az-Latn-AZ"/>
              </w:rPr>
              <w:t xml:space="preserve">Halal qidanın hazırlandığ yerdə və ya peyk biznesində, restoranlarda istehlak üçün hazırlanması, saxlanması və uyğun olduqda təqdim edilməsi </w:t>
            </w:r>
          </w:p>
        </w:tc>
        <w:tc>
          <w:tcPr>
            <w:tcW w:w="3627" w:type="dxa"/>
          </w:tcPr>
          <w:p w14:paraId="135A67AD" w14:textId="77777777" w:rsidR="00665C87" w:rsidRPr="005453B6" w:rsidRDefault="00665C87" w:rsidP="0045280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0F4034" w:rsidRPr="00AC4D3A" w14:paraId="58BC071A" w14:textId="77777777" w:rsidTr="00A22717">
        <w:trPr>
          <w:trHeight w:val="459"/>
        </w:trPr>
        <w:tc>
          <w:tcPr>
            <w:tcW w:w="448" w:type="dxa"/>
            <w:vMerge w:val="restart"/>
          </w:tcPr>
          <w:p w14:paraId="7A051C8E" w14:textId="168455C3" w:rsidR="000F4034" w:rsidRPr="002A6B59" w:rsidRDefault="000F4034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1228" w:type="dxa"/>
            <w:vMerge w:val="restart"/>
          </w:tcPr>
          <w:p w14:paraId="5F858DA4" w14:textId="77777777" w:rsidR="000F4034" w:rsidRPr="001630F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1630F6">
              <w:rPr>
                <w:sz w:val="20"/>
                <w:szCs w:val="20"/>
                <w:lang w:val="az-Latn-AZ"/>
              </w:rPr>
              <w:t xml:space="preserve">Pərakəndə satış, </w:t>
            </w:r>
          </w:p>
          <w:p w14:paraId="31257BE2" w14:textId="56FCAD50" w:rsidR="000F4034" w:rsidRPr="001630F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1630F6">
              <w:rPr>
                <w:sz w:val="20"/>
                <w:szCs w:val="20"/>
                <w:lang w:val="az-Latn-AZ"/>
              </w:rPr>
              <w:t xml:space="preserve">göndərmə və saxlanma </w:t>
            </w:r>
          </w:p>
        </w:tc>
        <w:tc>
          <w:tcPr>
            <w:tcW w:w="517" w:type="dxa"/>
            <w:vMerge w:val="restart"/>
          </w:tcPr>
          <w:p w14:paraId="16962683" w14:textId="77777777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F</w:t>
            </w:r>
          </w:p>
          <w:p w14:paraId="060E502B" w14:textId="79B0B3CF" w:rsidR="00770010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30694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5AA98F68" w14:textId="77777777" w:rsidR="000F4034" w:rsidRPr="001630F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1630F6">
              <w:rPr>
                <w:sz w:val="20"/>
                <w:szCs w:val="20"/>
                <w:lang w:val="az-Latn-AZ"/>
              </w:rPr>
              <w:t xml:space="preserve">Paylama </w:t>
            </w:r>
          </w:p>
          <w:p w14:paraId="6E262489" w14:textId="77777777" w:rsidR="000F4034" w:rsidRPr="00A22717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3FA7758F" w14:textId="17C8D3F8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FI</w:t>
            </w:r>
          </w:p>
          <w:p w14:paraId="48548E56" w14:textId="1655B35D" w:rsidR="000F4034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17515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034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6EE548BD" w14:textId="4BDEF785" w:rsidR="000F4034" w:rsidRPr="00575B1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575B16">
              <w:rPr>
                <w:sz w:val="20"/>
                <w:szCs w:val="20"/>
                <w:lang w:val="az-Latn-AZ"/>
              </w:rPr>
              <w:t xml:space="preserve">Pərakəndə satış, topdan satış </w:t>
            </w:r>
          </w:p>
        </w:tc>
        <w:tc>
          <w:tcPr>
            <w:tcW w:w="3652" w:type="dxa"/>
          </w:tcPr>
          <w:p w14:paraId="6D247025" w14:textId="059C76B2" w:rsidR="000F4034" w:rsidRPr="00452802" w:rsidRDefault="000F4034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0F4034">
              <w:rPr>
                <w:sz w:val="20"/>
                <w:szCs w:val="20"/>
                <w:lang w:val="az-Latn-AZ"/>
              </w:rPr>
              <w:t>Müştəriyə hazır qida məhsullarının tədarükü</w:t>
            </w:r>
            <w:r w:rsidR="00575B16">
              <w:rPr>
                <w:sz w:val="20"/>
                <w:szCs w:val="20"/>
                <w:lang w:val="az-Latn-AZ"/>
              </w:rPr>
              <w:t xml:space="preserve"> </w:t>
            </w:r>
            <w:r w:rsidRPr="000F4034">
              <w:rPr>
                <w:sz w:val="20"/>
                <w:szCs w:val="20"/>
                <w:lang w:val="az-Latn-AZ"/>
              </w:rPr>
              <w:t>(pərakəndə satış məntəqələri, mağazalar, topdan satıcılar)</w:t>
            </w:r>
          </w:p>
        </w:tc>
        <w:tc>
          <w:tcPr>
            <w:tcW w:w="3627" w:type="dxa"/>
          </w:tcPr>
          <w:p w14:paraId="29EF3474" w14:textId="77777777" w:rsidR="000F4034" w:rsidRPr="005453B6" w:rsidRDefault="000F4034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0F4034" w:rsidRPr="00AC4D3A" w14:paraId="16BAD00D" w14:textId="77777777" w:rsidTr="00A22717">
        <w:trPr>
          <w:trHeight w:val="459"/>
        </w:trPr>
        <w:tc>
          <w:tcPr>
            <w:tcW w:w="448" w:type="dxa"/>
            <w:vMerge/>
          </w:tcPr>
          <w:p w14:paraId="6AC9A045" w14:textId="77777777" w:rsidR="000F4034" w:rsidRDefault="000F4034" w:rsidP="0045280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541676F8" w14:textId="77777777" w:rsidR="000F4034" w:rsidRPr="001630F6" w:rsidRDefault="000F4034" w:rsidP="001630F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7CDEE454" w14:textId="77777777" w:rsidR="000F4034" w:rsidRDefault="000F4034" w:rsidP="0045280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0DEA5B5C" w14:textId="77777777" w:rsidR="000F4034" w:rsidRPr="001630F6" w:rsidRDefault="000F4034" w:rsidP="001630F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01BF3ABC" w14:textId="4484D88B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FII</w:t>
            </w:r>
          </w:p>
          <w:p w14:paraId="72BFA12D" w14:textId="203CE304" w:rsidR="000F4034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62006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034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3C972380" w14:textId="76D9E224" w:rsidR="000F4034" w:rsidRPr="00813052" w:rsidRDefault="000F4034" w:rsidP="00813052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0F4034">
              <w:rPr>
                <w:sz w:val="20"/>
                <w:szCs w:val="20"/>
                <w:lang w:val="az-Latn-AZ"/>
              </w:rPr>
              <w:t>Qida Makeri, ticarət</w:t>
            </w:r>
          </w:p>
        </w:tc>
        <w:tc>
          <w:tcPr>
            <w:tcW w:w="3652" w:type="dxa"/>
          </w:tcPr>
          <w:p w14:paraId="0D39AB90" w14:textId="5FC275B7" w:rsidR="000F4034" w:rsidRPr="00224D0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0F4034">
              <w:rPr>
                <w:sz w:val="20"/>
                <w:szCs w:val="20"/>
                <w:lang w:val="az-Latn-AZ"/>
              </w:rPr>
              <w:t xml:space="preserve">Özünüzün və ya başqasının adından qida məhsulları almaq və satmaq ilə əlaqəli qablaşdırma </w:t>
            </w:r>
          </w:p>
        </w:tc>
        <w:tc>
          <w:tcPr>
            <w:tcW w:w="3627" w:type="dxa"/>
          </w:tcPr>
          <w:p w14:paraId="7877606B" w14:textId="77777777" w:rsidR="000F4034" w:rsidRPr="005453B6" w:rsidRDefault="000F4034" w:rsidP="0045280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0F4034" w:rsidRPr="002A6B59" w14:paraId="4A96CEB2" w14:textId="77777777" w:rsidTr="00A22717">
        <w:trPr>
          <w:trHeight w:val="459"/>
        </w:trPr>
        <w:tc>
          <w:tcPr>
            <w:tcW w:w="448" w:type="dxa"/>
            <w:vMerge/>
          </w:tcPr>
          <w:p w14:paraId="3BC986A8" w14:textId="77777777" w:rsidR="000F4034" w:rsidRPr="002A6B59" w:rsidRDefault="000F4034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3D3FBCD0" w14:textId="77777777" w:rsidR="000F4034" w:rsidRPr="00A22717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 w:val="restart"/>
          </w:tcPr>
          <w:p w14:paraId="0DCA539E" w14:textId="77777777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G</w:t>
            </w:r>
          </w:p>
          <w:p w14:paraId="513B52F9" w14:textId="1F6D9EA2" w:rsidR="00770010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211161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3C9956B4" w14:textId="77777777" w:rsidR="000F4034" w:rsidRPr="0081305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13052">
              <w:rPr>
                <w:sz w:val="20"/>
                <w:szCs w:val="20"/>
                <w:lang w:val="az-Latn-AZ"/>
              </w:rPr>
              <w:t xml:space="preserve">Göndərmə və Saxlama </w:t>
            </w:r>
          </w:p>
          <w:p w14:paraId="6BEB0B5F" w14:textId="512FBF3B" w:rsidR="000F4034" w:rsidRPr="0081305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13052">
              <w:rPr>
                <w:sz w:val="20"/>
                <w:szCs w:val="20"/>
                <w:lang w:val="az-Latn-AZ"/>
              </w:rPr>
              <w:t xml:space="preserve">Xidmətlərin Təchizatı </w:t>
            </w:r>
          </w:p>
        </w:tc>
        <w:tc>
          <w:tcPr>
            <w:tcW w:w="736" w:type="dxa"/>
            <w:gridSpan w:val="2"/>
          </w:tcPr>
          <w:p w14:paraId="08F88956" w14:textId="3504B5F0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GI</w:t>
            </w:r>
          </w:p>
          <w:p w14:paraId="33203173" w14:textId="41B94F81" w:rsidR="000F4034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4936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034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7515DF04" w14:textId="0AFCE0FA" w:rsidR="000F4034" w:rsidRPr="0045280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13052">
              <w:rPr>
                <w:sz w:val="20"/>
                <w:szCs w:val="20"/>
                <w:lang w:val="az-Latn-AZ"/>
              </w:rPr>
              <w:t xml:space="preserve">Tez xarab olan və otaq temperaturda saxlanıla bilən qida və yem üçün nəqliyyat və saxlanma xidmətləri təchizatı </w:t>
            </w:r>
          </w:p>
        </w:tc>
        <w:tc>
          <w:tcPr>
            <w:tcW w:w="3652" w:type="dxa"/>
          </w:tcPr>
          <w:p w14:paraId="60D83303" w14:textId="77777777" w:rsidR="000F4034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24D06">
              <w:rPr>
                <w:sz w:val="20"/>
                <w:szCs w:val="20"/>
                <w:lang w:val="az-Latn-AZ"/>
              </w:rPr>
              <w:t xml:space="preserve">Tez xarab olan qida və yemlərin saxlanması və daşınması üçün saxlama yerləri və paylama vasitələri </w:t>
            </w:r>
          </w:p>
          <w:p w14:paraId="70AC6B7F" w14:textId="77777777" w:rsidR="00C14FBD" w:rsidRPr="00224D06" w:rsidRDefault="00C14FBD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63199F47" w14:textId="6129E4F0" w:rsidR="000F4034" w:rsidRPr="00224D0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24D06">
              <w:rPr>
                <w:sz w:val="20"/>
                <w:szCs w:val="20"/>
                <w:lang w:val="az-Latn-AZ"/>
              </w:rPr>
              <w:t>Əlaqəli qablaşdırma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7" w:type="dxa"/>
          </w:tcPr>
          <w:p w14:paraId="69004653" w14:textId="77777777" w:rsidR="000F4034" w:rsidRPr="005453B6" w:rsidRDefault="000F4034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0F4034" w:rsidRPr="002A6B59" w14:paraId="008F7C27" w14:textId="77777777" w:rsidTr="00A22717">
        <w:trPr>
          <w:trHeight w:val="459"/>
        </w:trPr>
        <w:tc>
          <w:tcPr>
            <w:tcW w:w="448" w:type="dxa"/>
            <w:vMerge/>
          </w:tcPr>
          <w:p w14:paraId="083D0C7D" w14:textId="77777777" w:rsidR="000F4034" w:rsidRPr="002A6B59" w:rsidRDefault="000F4034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2914BF46" w14:textId="77777777" w:rsidR="000F4034" w:rsidRPr="00A22717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1BFAAC2F" w14:textId="77777777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7AAC530C" w14:textId="77777777" w:rsidR="000F4034" w:rsidRPr="0081305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03985280" w14:textId="26130A36" w:rsidR="000F4034" w:rsidRDefault="000F4034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GII</w:t>
            </w:r>
          </w:p>
          <w:p w14:paraId="3FFAFA9B" w14:textId="05A1AA68" w:rsidR="000F4034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3681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034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2E362E1B" w14:textId="77777777" w:rsidR="000F4034" w:rsidRPr="0081305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13052">
              <w:rPr>
                <w:sz w:val="20"/>
                <w:szCs w:val="20"/>
                <w:lang w:val="az-Latn-AZ"/>
              </w:rPr>
              <w:t xml:space="preserve">Otaq temperaturunda saxlanıla bilər </w:t>
            </w:r>
          </w:p>
          <w:p w14:paraId="6F939CD8" w14:textId="77777777" w:rsidR="000F4034" w:rsidRPr="0081305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13052">
              <w:rPr>
                <w:sz w:val="20"/>
                <w:szCs w:val="20"/>
                <w:lang w:val="az-Latn-AZ"/>
              </w:rPr>
              <w:t xml:space="preserve">qida və yem üçün nəqliyyat və </w:t>
            </w:r>
          </w:p>
          <w:p w14:paraId="1A6CE0E8" w14:textId="0CF4FEE9" w:rsidR="000F4034" w:rsidRPr="00813052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813052">
              <w:rPr>
                <w:sz w:val="20"/>
                <w:szCs w:val="20"/>
                <w:lang w:val="az-Latn-AZ"/>
              </w:rPr>
              <w:t>saxlama xidmətləri təchizatı</w:t>
            </w:r>
          </w:p>
        </w:tc>
        <w:tc>
          <w:tcPr>
            <w:tcW w:w="3652" w:type="dxa"/>
          </w:tcPr>
          <w:p w14:paraId="6EBEBDCC" w14:textId="77777777" w:rsidR="000F4034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24D06">
              <w:rPr>
                <w:sz w:val="20"/>
                <w:szCs w:val="20"/>
                <w:lang w:val="az-Latn-AZ"/>
              </w:rPr>
              <w:t xml:space="preserve">Otaq temperaturunda saxlanıla bilən qida və yemin saxlanması və daşınması üçün saxlaması qurğuları və paylayıcı nəqliyyat vasitələri </w:t>
            </w:r>
          </w:p>
          <w:p w14:paraId="4F069DDF" w14:textId="77777777" w:rsidR="00C14FBD" w:rsidRPr="00224D06" w:rsidRDefault="00C14FBD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  <w:p w14:paraId="5DFCDA87" w14:textId="26841ACB" w:rsidR="000F4034" w:rsidRPr="00224D06" w:rsidRDefault="000F4034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24D06">
              <w:rPr>
                <w:sz w:val="20"/>
                <w:szCs w:val="20"/>
                <w:lang w:val="az-Latn-AZ"/>
              </w:rPr>
              <w:t>Əlaqəli qablaşdırma</w:t>
            </w:r>
          </w:p>
        </w:tc>
        <w:tc>
          <w:tcPr>
            <w:tcW w:w="3627" w:type="dxa"/>
          </w:tcPr>
          <w:p w14:paraId="48585A5D" w14:textId="77777777" w:rsidR="000F4034" w:rsidRPr="005453B6" w:rsidRDefault="000F4034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70010" w:rsidRPr="00AC4D3A" w14:paraId="4A16ECAC" w14:textId="77777777" w:rsidTr="00A22717">
        <w:trPr>
          <w:trHeight w:val="459"/>
        </w:trPr>
        <w:tc>
          <w:tcPr>
            <w:tcW w:w="448" w:type="dxa"/>
            <w:vMerge w:val="restart"/>
          </w:tcPr>
          <w:p w14:paraId="484B5429" w14:textId="32CA7DF2" w:rsidR="00770010" w:rsidRPr="002A6B59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1228" w:type="dxa"/>
            <w:vMerge w:val="restart"/>
          </w:tcPr>
          <w:p w14:paraId="1B293F81" w14:textId="77777777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Köməkçi </w:t>
            </w:r>
          </w:p>
          <w:p w14:paraId="0CE87FF7" w14:textId="01DA575D" w:rsidR="00770010" w:rsidRPr="00A22717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>xidmətlər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7" w:type="dxa"/>
            <w:vMerge w:val="restart"/>
          </w:tcPr>
          <w:p w14:paraId="7424281D" w14:textId="77777777" w:rsidR="00770010" w:rsidRDefault="0077001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H</w:t>
            </w:r>
          </w:p>
          <w:p w14:paraId="4E81DCC1" w14:textId="6346EF9F" w:rsidR="00770010" w:rsidRDefault="0000000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77378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54" w:type="dxa"/>
            <w:gridSpan w:val="2"/>
            <w:vMerge w:val="restart"/>
          </w:tcPr>
          <w:p w14:paraId="66FEB087" w14:textId="4D38DEA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>Xidmətlər</w:t>
            </w:r>
          </w:p>
        </w:tc>
        <w:tc>
          <w:tcPr>
            <w:tcW w:w="736" w:type="dxa"/>
            <w:gridSpan w:val="2"/>
          </w:tcPr>
          <w:p w14:paraId="14B487E7" w14:textId="00926D8D" w:rsidR="00770010" w:rsidRDefault="0077001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HI</w:t>
            </w:r>
          </w:p>
          <w:p w14:paraId="53C711C5" w14:textId="6CCE7797" w:rsidR="00770010" w:rsidRDefault="0000000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78931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17018D88" w14:textId="77777777" w:rsidR="00770010" w:rsidRPr="00452802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319F6184" w14:textId="223A761D" w:rsidR="00770010" w:rsidRPr="00452802" w:rsidRDefault="00770010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Su təchizatı, zərərvericilərə qarşı mübarizə, təmizlik, tullantıların atılması da daxil olmaqla, qidanın təhlükəsiz istehsalı ilə bağlı xidmətlərın göstərilməsi </w:t>
            </w:r>
          </w:p>
        </w:tc>
        <w:tc>
          <w:tcPr>
            <w:tcW w:w="3627" w:type="dxa"/>
          </w:tcPr>
          <w:p w14:paraId="4A6CC6E4" w14:textId="77777777" w:rsidR="00770010" w:rsidRPr="005453B6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70010" w:rsidRPr="00AC4D3A" w14:paraId="200D217D" w14:textId="77777777" w:rsidTr="00A22717">
        <w:trPr>
          <w:trHeight w:val="459"/>
        </w:trPr>
        <w:tc>
          <w:tcPr>
            <w:tcW w:w="448" w:type="dxa"/>
            <w:vMerge/>
          </w:tcPr>
          <w:p w14:paraId="1FF9B36B" w14:textId="77777777" w:rsidR="00770010" w:rsidRPr="002A6B59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4964E0CB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3E10AC2E" w14:textId="77777777" w:rsidR="00770010" w:rsidRDefault="0077001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20AA31C9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7BC0E953" w14:textId="42E6825E" w:rsidR="00770010" w:rsidRDefault="0077001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HII</w:t>
            </w:r>
          </w:p>
          <w:p w14:paraId="3C44B407" w14:textId="32C41D60" w:rsidR="00770010" w:rsidRDefault="0000000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35511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0B97E7F5" w14:textId="77777777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Maliyyə xidmətləri </w:t>
            </w:r>
          </w:p>
          <w:p w14:paraId="32BB3960" w14:textId="77777777" w:rsidR="00770010" w:rsidRPr="00452802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5394E0A1" w14:textId="5E823B24" w:rsidR="00770010" w:rsidRPr="00452802" w:rsidRDefault="00770010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Bank işi, sığorta, qarşılıqlı fondlar, icarə, barter və s. </w:t>
            </w:r>
          </w:p>
        </w:tc>
        <w:tc>
          <w:tcPr>
            <w:tcW w:w="3627" w:type="dxa"/>
          </w:tcPr>
          <w:p w14:paraId="117A68A4" w14:textId="77777777" w:rsidR="00770010" w:rsidRPr="005453B6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70010" w:rsidRPr="00AC4D3A" w14:paraId="774E3A80" w14:textId="77777777" w:rsidTr="00A22717">
        <w:trPr>
          <w:trHeight w:val="459"/>
        </w:trPr>
        <w:tc>
          <w:tcPr>
            <w:tcW w:w="448" w:type="dxa"/>
            <w:vMerge/>
          </w:tcPr>
          <w:p w14:paraId="7BA3CBD7" w14:textId="77777777" w:rsidR="00770010" w:rsidRPr="002A6B59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55CFFCB4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271E5A23" w14:textId="77777777" w:rsidR="00770010" w:rsidRDefault="00770010" w:rsidP="000F403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54" w:type="dxa"/>
            <w:gridSpan w:val="2"/>
            <w:vMerge/>
          </w:tcPr>
          <w:p w14:paraId="5274B4E6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36" w:type="dxa"/>
            <w:gridSpan w:val="2"/>
          </w:tcPr>
          <w:p w14:paraId="6B3A1631" w14:textId="6FC81F3C" w:rsidR="00770010" w:rsidRDefault="0077001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HIII</w:t>
            </w:r>
          </w:p>
          <w:p w14:paraId="624CC0A2" w14:textId="2E723E2D" w:rsidR="00770010" w:rsidRDefault="0000000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8744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585" w:type="dxa"/>
          </w:tcPr>
          <w:p w14:paraId="3586E1F7" w14:textId="72160295" w:rsidR="00770010" w:rsidRPr="00452802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>Müsəlman dostu turizm və səyahətlə bağlı xidmətlər</w:t>
            </w:r>
          </w:p>
        </w:tc>
        <w:tc>
          <w:tcPr>
            <w:tcW w:w="3652" w:type="dxa"/>
          </w:tcPr>
          <w:p w14:paraId="129795C7" w14:textId="30687618" w:rsidR="00770010" w:rsidRPr="00452802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>İstirahət obyektləri, otellər, turizm və turizm agentliyi xidmətləri, məsələn: rezervasiyalar və s.</w:t>
            </w:r>
          </w:p>
        </w:tc>
        <w:tc>
          <w:tcPr>
            <w:tcW w:w="3627" w:type="dxa"/>
          </w:tcPr>
          <w:p w14:paraId="5C59ACFD" w14:textId="77777777" w:rsidR="00770010" w:rsidRPr="005453B6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70010" w:rsidRPr="002A6B59" w14:paraId="0B7009B3" w14:textId="77777777" w:rsidTr="001657D8">
        <w:trPr>
          <w:trHeight w:val="459"/>
        </w:trPr>
        <w:tc>
          <w:tcPr>
            <w:tcW w:w="448" w:type="dxa"/>
            <w:vMerge/>
          </w:tcPr>
          <w:p w14:paraId="6A7C9AF1" w14:textId="77777777" w:rsidR="00770010" w:rsidRPr="002A6B59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495101AB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</w:tcPr>
          <w:p w14:paraId="7744A9AD" w14:textId="2FEE2865" w:rsidR="00770010" w:rsidRDefault="0077001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</w:t>
            </w:r>
          </w:p>
          <w:p w14:paraId="43B9C919" w14:textId="202E5A5F" w:rsidR="00770010" w:rsidRDefault="0000000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67973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5975" w:type="dxa"/>
            <w:gridSpan w:val="5"/>
          </w:tcPr>
          <w:p w14:paraId="544DAC75" w14:textId="77777777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Qida qablaşdırması və qablaşdırma materiallarının istehsalı </w:t>
            </w:r>
          </w:p>
          <w:p w14:paraId="2B5AA8E5" w14:textId="77777777" w:rsidR="00770010" w:rsidRPr="00770010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500E2445" w14:textId="6451671A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Qida qablaşdırma materiallarının istehsalı </w:t>
            </w:r>
          </w:p>
        </w:tc>
        <w:tc>
          <w:tcPr>
            <w:tcW w:w="3627" w:type="dxa"/>
          </w:tcPr>
          <w:p w14:paraId="4992450E" w14:textId="77777777" w:rsidR="00770010" w:rsidRPr="005453B6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70010" w:rsidRPr="00AC4D3A" w14:paraId="6FEE57FC" w14:textId="77777777" w:rsidTr="001657D8">
        <w:trPr>
          <w:trHeight w:val="459"/>
        </w:trPr>
        <w:tc>
          <w:tcPr>
            <w:tcW w:w="448" w:type="dxa"/>
            <w:vMerge/>
          </w:tcPr>
          <w:p w14:paraId="0B9DD124" w14:textId="77777777" w:rsidR="00770010" w:rsidRPr="002A6B59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406D1AC2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</w:tcPr>
          <w:p w14:paraId="69B3C0E4" w14:textId="6B2B3048" w:rsidR="00770010" w:rsidRDefault="0077001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J</w:t>
            </w:r>
          </w:p>
          <w:p w14:paraId="34A865A9" w14:textId="2FFBCF88" w:rsidR="00770010" w:rsidRDefault="00000000" w:rsidP="0077001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552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10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5975" w:type="dxa"/>
            <w:gridSpan w:val="5"/>
          </w:tcPr>
          <w:p w14:paraId="58A7C653" w14:textId="77777777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 xml:space="preserve">Avadanlıq istehsalı </w:t>
            </w:r>
          </w:p>
          <w:p w14:paraId="3B50CE6D" w14:textId="77777777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260BF0C2" w14:textId="49D93283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770010">
              <w:rPr>
                <w:sz w:val="20"/>
                <w:szCs w:val="20"/>
                <w:lang w:val="az-Latn-AZ"/>
              </w:rPr>
              <w:t>Qida emalı avadanlığı və avtomat</w:t>
            </w:r>
            <w:r>
              <w:rPr>
                <w:sz w:val="20"/>
                <w:szCs w:val="20"/>
                <w:lang w:val="az-Latn-AZ"/>
              </w:rPr>
              <w:t xml:space="preserve"> </w:t>
            </w:r>
            <w:r w:rsidRPr="00770010">
              <w:rPr>
                <w:sz w:val="20"/>
                <w:szCs w:val="20"/>
                <w:lang w:val="az-Latn-AZ"/>
              </w:rPr>
              <w:t>maşınların istehsalı və inkişafı</w:t>
            </w:r>
          </w:p>
        </w:tc>
        <w:tc>
          <w:tcPr>
            <w:tcW w:w="3627" w:type="dxa"/>
          </w:tcPr>
          <w:p w14:paraId="33200F0E" w14:textId="77777777" w:rsidR="00770010" w:rsidRPr="005453B6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770010" w:rsidRPr="00AC4D3A" w14:paraId="168043E8" w14:textId="77777777" w:rsidTr="001657D8">
        <w:trPr>
          <w:trHeight w:val="459"/>
        </w:trPr>
        <w:tc>
          <w:tcPr>
            <w:tcW w:w="448" w:type="dxa"/>
          </w:tcPr>
          <w:p w14:paraId="0E6FC419" w14:textId="65A409A7" w:rsidR="00770010" w:rsidRPr="002A6B59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228" w:type="dxa"/>
          </w:tcPr>
          <w:p w14:paraId="4BFB35C5" w14:textId="77777777" w:rsidR="00260E55" w:rsidRPr="00260E55" w:rsidRDefault="00260E55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 xml:space="preserve">Biokimyəvi </w:t>
            </w:r>
          </w:p>
          <w:p w14:paraId="70C2AE59" w14:textId="77777777" w:rsidR="00770010" w:rsidRPr="00A22717" w:rsidRDefault="00770010" w:rsidP="000F4034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</w:tcPr>
          <w:p w14:paraId="65F5A1A0" w14:textId="4CD16BC2" w:rsidR="00260E55" w:rsidRDefault="00260E55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K</w:t>
            </w:r>
          </w:p>
          <w:p w14:paraId="77A7802B" w14:textId="1B466B0B" w:rsidR="00770010" w:rsidRDefault="00000000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87684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E55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5975" w:type="dxa"/>
            <w:gridSpan w:val="5"/>
          </w:tcPr>
          <w:p w14:paraId="375D8C2E" w14:textId="77777777" w:rsidR="00260E55" w:rsidRPr="00260E55" w:rsidRDefault="00260E55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 xml:space="preserve">(Bio) Kimyəvi Maddələrin istehsalı </w:t>
            </w:r>
          </w:p>
          <w:p w14:paraId="6FECEAED" w14:textId="77777777" w:rsidR="00770010" w:rsidRPr="00770010" w:rsidRDefault="00770010" w:rsidP="00770010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0D4A9CDF" w14:textId="77777777" w:rsidR="00260E55" w:rsidRPr="00260E55" w:rsidRDefault="00260E55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 xml:space="preserve">Qida və yem əlavələri, vitaminlərin, mineralların, biomədəniyyətlərin, </w:t>
            </w:r>
          </w:p>
          <w:p w14:paraId="6EFD894B" w14:textId="3DF4F97C" w:rsidR="00770010" w:rsidRPr="00260E55" w:rsidRDefault="00260E55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 xml:space="preserve">dadlandırıcıların, fermentlərin və emal köməkçilərinin, pestisidlər, dərmanlar, </w:t>
            </w:r>
            <w:r w:rsidRPr="00260E55">
              <w:rPr>
                <w:sz w:val="20"/>
                <w:szCs w:val="20"/>
                <w:lang w:val="az-Latn-AZ"/>
              </w:rPr>
              <w:lastRenderedPageBreak/>
              <w:t xml:space="preserve">gübrələrin, təmizləyici vasitələrin istehsalı </w:t>
            </w:r>
          </w:p>
        </w:tc>
        <w:tc>
          <w:tcPr>
            <w:tcW w:w="3627" w:type="dxa"/>
          </w:tcPr>
          <w:p w14:paraId="0F89048D" w14:textId="77777777" w:rsidR="00770010" w:rsidRPr="005453B6" w:rsidRDefault="00770010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75B16" w:rsidRPr="002A6B59" w14:paraId="79F2ED2B" w14:textId="77777777" w:rsidTr="00260E55">
        <w:trPr>
          <w:trHeight w:val="459"/>
        </w:trPr>
        <w:tc>
          <w:tcPr>
            <w:tcW w:w="448" w:type="dxa"/>
            <w:vMerge w:val="restart"/>
          </w:tcPr>
          <w:p w14:paraId="10364053" w14:textId="77818C52" w:rsidR="00575B1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1228" w:type="dxa"/>
            <w:vMerge w:val="restart"/>
          </w:tcPr>
          <w:p w14:paraId="138C17CE" w14:textId="77777777" w:rsidR="00575B16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>Digərləri</w:t>
            </w:r>
          </w:p>
          <w:p w14:paraId="63F040EF" w14:textId="77777777" w:rsidR="00C67052" w:rsidRPr="00C67052" w:rsidRDefault="00C67052" w:rsidP="00C67052">
            <w:pPr>
              <w:rPr>
                <w:lang w:val="az-Latn-AZ"/>
              </w:rPr>
            </w:pPr>
          </w:p>
          <w:p w14:paraId="50536675" w14:textId="77777777" w:rsidR="00C67052" w:rsidRPr="00C67052" w:rsidRDefault="00C67052" w:rsidP="00C67052">
            <w:pPr>
              <w:rPr>
                <w:lang w:val="az-Latn-AZ"/>
              </w:rPr>
            </w:pPr>
          </w:p>
          <w:p w14:paraId="34CF1946" w14:textId="77777777" w:rsidR="00C67052" w:rsidRPr="00C67052" w:rsidRDefault="00C67052" w:rsidP="00C67052">
            <w:pPr>
              <w:rPr>
                <w:lang w:val="az-Latn-AZ"/>
              </w:rPr>
            </w:pPr>
          </w:p>
          <w:p w14:paraId="68ABB15A" w14:textId="77777777" w:rsidR="00C67052" w:rsidRPr="00C67052" w:rsidRDefault="00C67052" w:rsidP="00C67052">
            <w:pPr>
              <w:rPr>
                <w:lang w:val="az-Latn-AZ"/>
              </w:rPr>
            </w:pPr>
          </w:p>
          <w:p w14:paraId="0C4E6056" w14:textId="20495482" w:rsidR="00C67052" w:rsidRPr="00C67052" w:rsidRDefault="00C67052" w:rsidP="00C67052">
            <w:pPr>
              <w:rPr>
                <w:lang w:val="az-Latn-AZ"/>
              </w:rPr>
            </w:pPr>
          </w:p>
        </w:tc>
        <w:tc>
          <w:tcPr>
            <w:tcW w:w="517" w:type="dxa"/>
            <w:vMerge w:val="restart"/>
          </w:tcPr>
          <w:p w14:paraId="6BA4DDB5" w14:textId="2E892840" w:rsidR="00575B16" w:rsidRDefault="00575B16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L</w:t>
            </w:r>
          </w:p>
          <w:p w14:paraId="35D26EDA" w14:textId="5D07DF54" w:rsidR="00575B16" w:rsidRDefault="00000000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02348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B16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1635" w:type="dxa"/>
            <w:vMerge w:val="restart"/>
          </w:tcPr>
          <w:p w14:paraId="7AC552DE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 xml:space="preserve">Digər materialların istehsalı </w:t>
            </w:r>
          </w:p>
        </w:tc>
        <w:tc>
          <w:tcPr>
            <w:tcW w:w="709" w:type="dxa"/>
            <w:gridSpan w:val="2"/>
          </w:tcPr>
          <w:p w14:paraId="40EE92C3" w14:textId="58CD8C1E" w:rsidR="00575B16" w:rsidRDefault="00575B16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LI</w:t>
            </w:r>
          </w:p>
          <w:p w14:paraId="1681CB4C" w14:textId="1B812479" w:rsidR="00575B16" w:rsidRPr="00260E55" w:rsidRDefault="00000000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sdt>
              <w:sdtPr>
                <w:rPr>
                  <w:sz w:val="20"/>
                  <w:szCs w:val="20"/>
                  <w:lang w:val="az-Latn-AZ"/>
                </w:rPr>
                <w:id w:val="-13589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B16">
                  <w:rPr>
                    <w:rFonts w:ascii="MS Gothic" w:eastAsia="MS Gothic" w:hAnsi="MS Gothic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631" w:type="dxa"/>
            <w:gridSpan w:val="2"/>
          </w:tcPr>
          <w:p w14:paraId="57520E46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260E55">
              <w:rPr>
                <w:sz w:val="20"/>
                <w:szCs w:val="20"/>
                <w:lang w:val="az-Latn-AZ"/>
              </w:rPr>
              <w:t xml:space="preserve">Kosmetikalar </w:t>
            </w:r>
          </w:p>
          <w:p w14:paraId="64F37018" w14:textId="3E4FCD3F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6A202CD2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27" w:type="dxa"/>
          </w:tcPr>
          <w:p w14:paraId="6F6467E7" w14:textId="77777777" w:rsidR="00575B16" w:rsidRPr="005453B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75B16" w:rsidRPr="002A6B59" w14:paraId="1B63CD84" w14:textId="77777777" w:rsidTr="00260E55">
        <w:trPr>
          <w:trHeight w:val="459"/>
        </w:trPr>
        <w:tc>
          <w:tcPr>
            <w:tcW w:w="448" w:type="dxa"/>
            <w:vMerge/>
          </w:tcPr>
          <w:p w14:paraId="2CAD19BD" w14:textId="77777777" w:rsidR="00575B1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07C12E65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191D9E27" w14:textId="77777777" w:rsidR="00575B16" w:rsidRDefault="00575B16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35" w:type="dxa"/>
            <w:vMerge/>
          </w:tcPr>
          <w:p w14:paraId="20490042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gridSpan w:val="2"/>
          </w:tcPr>
          <w:p w14:paraId="21089274" w14:textId="20C29EE5" w:rsidR="00575B16" w:rsidRDefault="00575B16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LII</w:t>
            </w:r>
          </w:p>
          <w:p w14:paraId="2B9B9F65" w14:textId="60E733FF" w:rsidR="00575B16" w:rsidRDefault="00000000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4787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B16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631" w:type="dxa"/>
            <w:gridSpan w:val="2"/>
          </w:tcPr>
          <w:p w14:paraId="112EC03A" w14:textId="77777777" w:rsidR="00575B16" w:rsidRPr="00575B16" w:rsidRDefault="00575B16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575B16">
              <w:rPr>
                <w:sz w:val="20"/>
                <w:szCs w:val="20"/>
                <w:lang w:val="az-Latn-AZ"/>
              </w:rPr>
              <w:t xml:space="preserve">Tekstil və tekstil məhsulları </w:t>
            </w:r>
          </w:p>
          <w:p w14:paraId="0C3EC11B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5E82F35C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27" w:type="dxa"/>
          </w:tcPr>
          <w:p w14:paraId="60BF065B" w14:textId="77777777" w:rsidR="00575B16" w:rsidRPr="005453B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75B16" w:rsidRPr="002A6B59" w14:paraId="0839D7B2" w14:textId="77777777" w:rsidTr="00260E55">
        <w:trPr>
          <w:trHeight w:val="459"/>
        </w:trPr>
        <w:tc>
          <w:tcPr>
            <w:tcW w:w="448" w:type="dxa"/>
            <w:vMerge/>
          </w:tcPr>
          <w:p w14:paraId="7D591DD0" w14:textId="77777777" w:rsidR="00575B1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5ED9C28D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63097D27" w14:textId="77777777" w:rsidR="00575B16" w:rsidRDefault="00575B16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35" w:type="dxa"/>
            <w:vMerge/>
          </w:tcPr>
          <w:p w14:paraId="7E132A84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gridSpan w:val="2"/>
          </w:tcPr>
          <w:p w14:paraId="78E0D252" w14:textId="13C0D4DB" w:rsidR="00575B16" w:rsidRDefault="00575B16" w:rsidP="00575B16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LII</w:t>
            </w:r>
            <w:r w:rsidR="00AC4D3A">
              <w:rPr>
                <w:rFonts w:ascii="Arial" w:hAnsi="Arial" w:cs="Arial"/>
                <w:sz w:val="20"/>
                <w:szCs w:val="20"/>
                <w:lang w:val="az-Latn-AZ"/>
              </w:rPr>
              <w:t>I</w:t>
            </w:r>
          </w:p>
          <w:p w14:paraId="4052F2A1" w14:textId="63F18082" w:rsidR="00575B16" w:rsidRDefault="00000000" w:rsidP="00575B16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52107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B16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631" w:type="dxa"/>
            <w:gridSpan w:val="2"/>
          </w:tcPr>
          <w:p w14:paraId="4EFCF814" w14:textId="77777777" w:rsidR="00575B16" w:rsidRPr="00575B16" w:rsidRDefault="00575B16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575B16">
              <w:rPr>
                <w:sz w:val="20"/>
                <w:szCs w:val="20"/>
                <w:lang w:val="az-Latn-AZ"/>
              </w:rPr>
              <w:t xml:space="preserve">Dəri və dəri məhsulları </w:t>
            </w:r>
          </w:p>
          <w:p w14:paraId="4932DAE3" w14:textId="77777777" w:rsidR="00575B16" w:rsidRPr="00575B16" w:rsidRDefault="00575B16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3F040C7C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27" w:type="dxa"/>
          </w:tcPr>
          <w:p w14:paraId="195FB89B" w14:textId="77777777" w:rsidR="00575B16" w:rsidRPr="005453B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75B16" w:rsidRPr="002A6B59" w14:paraId="4386299A" w14:textId="77777777" w:rsidTr="00260E55">
        <w:trPr>
          <w:trHeight w:val="459"/>
        </w:trPr>
        <w:tc>
          <w:tcPr>
            <w:tcW w:w="448" w:type="dxa"/>
            <w:vMerge/>
          </w:tcPr>
          <w:p w14:paraId="115A2572" w14:textId="77777777" w:rsidR="00575B1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vMerge/>
          </w:tcPr>
          <w:p w14:paraId="4A5B4DBF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517" w:type="dxa"/>
            <w:vMerge/>
          </w:tcPr>
          <w:p w14:paraId="2BC26F3B" w14:textId="77777777" w:rsidR="00575B16" w:rsidRDefault="00575B16" w:rsidP="00260E55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35" w:type="dxa"/>
            <w:vMerge/>
          </w:tcPr>
          <w:p w14:paraId="5D31F1EA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gridSpan w:val="2"/>
          </w:tcPr>
          <w:p w14:paraId="141F8157" w14:textId="47B2EAC5" w:rsidR="00575B16" w:rsidRDefault="00575B16" w:rsidP="00575B16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LI</w:t>
            </w:r>
            <w:r w:rsidR="00AC4D3A">
              <w:rPr>
                <w:rFonts w:ascii="Arial" w:hAnsi="Arial" w:cs="Arial"/>
                <w:sz w:val="20"/>
                <w:szCs w:val="20"/>
                <w:lang w:val="az-Latn-AZ"/>
              </w:rPr>
              <w:t>V</w:t>
            </w:r>
          </w:p>
          <w:p w14:paraId="601A82C9" w14:textId="17B19A75" w:rsidR="00575B16" w:rsidRDefault="00000000" w:rsidP="00575B16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37599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B16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  <w:tc>
          <w:tcPr>
            <w:tcW w:w="3631" w:type="dxa"/>
            <w:gridSpan w:val="2"/>
          </w:tcPr>
          <w:p w14:paraId="1E336F9C" w14:textId="77777777" w:rsidR="00575B16" w:rsidRPr="00575B16" w:rsidRDefault="00575B16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  <w:r w:rsidRPr="00575B16">
              <w:rPr>
                <w:sz w:val="20"/>
                <w:szCs w:val="20"/>
                <w:lang w:val="az-Latn-AZ"/>
              </w:rPr>
              <w:t xml:space="preserve">BYS (Başqa yerdə sinifləndirilməmiş) </w:t>
            </w:r>
          </w:p>
          <w:p w14:paraId="74183E9F" w14:textId="77777777" w:rsidR="00575B16" w:rsidRPr="00575B16" w:rsidRDefault="00575B16" w:rsidP="00575B16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52" w:type="dxa"/>
          </w:tcPr>
          <w:p w14:paraId="61273F4A" w14:textId="77777777" w:rsidR="00575B16" w:rsidRPr="00260E55" w:rsidRDefault="00575B16" w:rsidP="00260E55">
            <w:pPr>
              <w:pStyle w:val="Default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27" w:type="dxa"/>
          </w:tcPr>
          <w:p w14:paraId="39B3D885" w14:textId="77777777" w:rsidR="00575B16" w:rsidRPr="005453B6" w:rsidRDefault="00575B16" w:rsidP="000F403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18E82FBC" w14:textId="77777777" w:rsidR="00A96D67" w:rsidRDefault="00A96D67" w:rsidP="00A96D67">
      <w:pPr>
        <w:pStyle w:val="a3"/>
        <w:spacing w:line="288" w:lineRule="auto"/>
        <w:ind w:left="1418"/>
        <w:rPr>
          <w:rFonts w:ascii="Arial" w:hAnsi="Arial" w:cs="Arial"/>
          <w:sz w:val="27"/>
          <w:szCs w:val="27"/>
          <w:lang w:val="az-Latn-AZ"/>
        </w:rPr>
      </w:pPr>
    </w:p>
    <w:p w14:paraId="42ED208A" w14:textId="77777777" w:rsidR="00DF17B1" w:rsidRDefault="00EB53AC" w:rsidP="00A96D67">
      <w:pPr>
        <w:pStyle w:val="a3"/>
        <w:spacing w:line="288" w:lineRule="auto"/>
        <w:ind w:left="1418" w:hanging="709"/>
        <w:rPr>
          <w:rFonts w:ascii="Arial" w:eastAsia="Times New Roman" w:hAnsi="Arial" w:cs="Arial"/>
          <w:sz w:val="24"/>
          <w:lang w:val="az-Latn-AZ"/>
        </w:rPr>
      </w:pPr>
      <w:r>
        <w:rPr>
          <w:rFonts w:ascii="Arial" w:eastAsia="Times New Roman" w:hAnsi="Arial" w:cs="Arial"/>
          <w:sz w:val="24"/>
          <w:lang w:val="az-Latn-AZ"/>
        </w:rPr>
        <w:t>İ</w:t>
      </w:r>
      <w:r w:rsidRPr="00EB53AC">
        <w:rPr>
          <w:rFonts w:ascii="Arial" w:eastAsia="Times New Roman" w:hAnsi="Arial" w:cs="Arial"/>
          <w:sz w:val="24"/>
          <w:lang w:val="az-Latn-AZ"/>
        </w:rPr>
        <w:t>nspeksiya və sertifikatlaşdırma üzrə orqanların akkreditasiyası şöbəsi</w:t>
      </w:r>
      <w:r>
        <w:rPr>
          <w:rFonts w:ascii="Arial" w:eastAsia="Times New Roman" w:hAnsi="Arial" w:cs="Arial"/>
          <w:sz w:val="24"/>
          <w:lang w:val="az-Latn-AZ"/>
        </w:rPr>
        <w:t xml:space="preserve">nin </w:t>
      </w:r>
    </w:p>
    <w:p w14:paraId="1E7BFA1E" w14:textId="16F9526B" w:rsidR="006E6288" w:rsidRPr="00DC61E8" w:rsidRDefault="00DF17B1" w:rsidP="00A96D67">
      <w:pPr>
        <w:pStyle w:val="a3"/>
        <w:spacing w:line="288" w:lineRule="auto"/>
        <w:ind w:left="1418" w:hanging="709"/>
        <w:rPr>
          <w:rFonts w:ascii="Arial" w:hAnsi="Arial" w:cs="Arial"/>
          <w:b/>
          <w:sz w:val="28"/>
          <w:szCs w:val="28"/>
          <w:lang w:val="az-Latn-AZ"/>
        </w:rPr>
      </w:pPr>
      <w:r w:rsidRPr="00DF17B1">
        <w:rPr>
          <w:rFonts w:ascii="Arial" w:eastAsia="Times New Roman" w:hAnsi="Arial" w:cs="Arial"/>
          <w:sz w:val="24"/>
          <w:lang w:val="az-Latn-AZ"/>
        </w:rPr>
        <w:t>Baş qiymətləndirici-şöbə müdiri vəzifəsini müvəqqəti icra edən</w:t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>
        <w:rPr>
          <w:rFonts w:ascii="Arial" w:eastAsia="Times New Roman" w:hAnsi="Arial" w:cs="Arial"/>
          <w:sz w:val="24"/>
          <w:lang w:val="az-Latn-AZ"/>
        </w:rPr>
        <w:tab/>
      </w:r>
      <w:r>
        <w:rPr>
          <w:rFonts w:ascii="Arial" w:eastAsia="Times New Roman" w:hAnsi="Arial" w:cs="Arial"/>
          <w:sz w:val="24"/>
          <w:lang w:val="az-Latn-AZ"/>
        </w:rPr>
        <w:tab/>
      </w:r>
      <w:r>
        <w:rPr>
          <w:rFonts w:ascii="Arial" w:eastAsia="Times New Roman" w:hAnsi="Arial" w:cs="Arial"/>
          <w:sz w:val="24"/>
          <w:lang w:val="az-Latn-AZ"/>
        </w:rPr>
        <w:tab/>
        <w:t>Elçin Mirzəyev</w:t>
      </w:r>
    </w:p>
    <w:sectPr w:rsidR="006E6288" w:rsidRPr="00DC61E8" w:rsidSect="00324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536" w:bottom="284" w:left="1134" w:header="28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7A3B" w14:textId="77777777" w:rsidR="008E63C5" w:rsidRDefault="008E63C5" w:rsidP="005B0FB6">
      <w:pPr>
        <w:spacing w:after="0" w:line="240" w:lineRule="auto"/>
      </w:pPr>
      <w:r>
        <w:separator/>
      </w:r>
    </w:p>
  </w:endnote>
  <w:endnote w:type="continuationSeparator" w:id="0">
    <w:p w14:paraId="236D7BE3" w14:textId="77777777" w:rsidR="008E63C5" w:rsidRDefault="008E63C5" w:rsidP="005B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z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4F98" w14:textId="77777777" w:rsidR="00C67052" w:rsidRDefault="00C6705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0AA" w14:textId="77777777" w:rsidR="005B0FB6" w:rsidRDefault="005B0FB6">
    <w:pPr>
      <w:pStyle w:val="ad"/>
      <w:rPr>
        <w:lang w:val="en-US"/>
      </w:rPr>
    </w:pPr>
  </w:p>
  <w:p w14:paraId="08DB0D0A" w14:textId="77777777" w:rsidR="005B0FB6" w:rsidRDefault="005B0FB6">
    <w:pPr>
      <w:pStyle w:val="ad"/>
      <w:rPr>
        <w:lang w:val="en-US"/>
      </w:rPr>
    </w:pPr>
  </w:p>
  <w:p w14:paraId="3CEE2EED" w14:textId="5C99F3F2" w:rsidR="005B0FB6" w:rsidRPr="005B0FB6" w:rsidRDefault="005B0FB6">
    <w:pPr>
      <w:pStyle w:val="ad"/>
      <w:rPr>
        <w:sz w:val="18"/>
        <w:szCs w:val="18"/>
        <w:lang w:val="az-Latn-AZ"/>
      </w:rPr>
    </w:pPr>
    <w:r w:rsidRPr="00EB53AC">
      <w:rPr>
        <w:sz w:val="18"/>
        <w:szCs w:val="18"/>
        <w:lang w:val="az-Latn-AZ"/>
      </w:rPr>
      <w:t>AzAK</w:t>
    </w:r>
    <w:r w:rsidRPr="005B0FB6">
      <w:rPr>
        <w:sz w:val="18"/>
        <w:szCs w:val="18"/>
        <w:lang w:val="en-US"/>
      </w:rPr>
      <w:t xml:space="preserve"> F005-</w:t>
    </w:r>
    <w:r w:rsidR="00C67052">
      <w:rPr>
        <w:sz w:val="18"/>
        <w:szCs w:val="18"/>
        <w:lang w:val="en-US"/>
      </w:rPr>
      <w:t>38</w:t>
    </w:r>
    <w:r w:rsidRPr="005B0FB6">
      <w:rPr>
        <w:sz w:val="18"/>
        <w:szCs w:val="18"/>
        <w:lang w:val="en-US"/>
      </w:rPr>
      <w:t xml:space="preserve"> </w:t>
    </w:r>
    <w:r w:rsidR="00C02A57">
      <w:rPr>
        <w:sz w:val="18"/>
        <w:szCs w:val="18"/>
        <w:lang w:val="az-Latn-AZ"/>
      </w:rPr>
      <w:t>/ yeniləmə 00</w:t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 w:rsidRPr="009361CB">
      <w:rPr>
        <w:sz w:val="18"/>
        <w:szCs w:val="18"/>
        <w:lang w:val="az-Latn-AZ"/>
      </w:rPr>
      <w:t xml:space="preserve">səhifə </w:t>
    </w:r>
    <w:r w:rsidR="009361CB" w:rsidRPr="009361CB">
      <w:rPr>
        <w:sz w:val="18"/>
        <w:szCs w:val="18"/>
        <w:lang w:val="az-Latn-AZ"/>
      </w:rPr>
      <w:fldChar w:fldCharType="begin"/>
    </w:r>
    <w:r w:rsidR="009361CB" w:rsidRPr="009361CB">
      <w:rPr>
        <w:sz w:val="18"/>
        <w:szCs w:val="18"/>
        <w:lang w:val="az-Latn-AZ"/>
      </w:rPr>
      <w:instrText xml:space="preserve"> PAGE  \* Arabic  \* MERGEFORMAT </w:instrText>
    </w:r>
    <w:r w:rsidR="009361CB" w:rsidRPr="009361CB">
      <w:rPr>
        <w:sz w:val="18"/>
        <w:szCs w:val="18"/>
        <w:lang w:val="az-Latn-AZ"/>
      </w:rPr>
      <w:fldChar w:fldCharType="separate"/>
    </w:r>
    <w:r w:rsidR="009361CB" w:rsidRPr="009361CB">
      <w:rPr>
        <w:noProof/>
        <w:sz w:val="18"/>
        <w:szCs w:val="18"/>
        <w:lang w:val="az-Latn-AZ"/>
      </w:rPr>
      <w:t>1</w:t>
    </w:r>
    <w:r w:rsidR="009361CB" w:rsidRPr="009361CB">
      <w:rPr>
        <w:sz w:val="18"/>
        <w:szCs w:val="18"/>
        <w:lang w:val="az-Latn-AZ"/>
      </w:rPr>
      <w:fldChar w:fldCharType="end"/>
    </w:r>
    <w:r w:rsidR="009361CB" w:rsidRPr="009361CB">
      <w:rPr>
        <w:sz w:val="18"/>
        <w:szCs w:val="18"/>
        <w:lang w:val="az-Latn-AZ"/>
      </w:rPr>
      <w:t xml:space="preserve"> / </w:t>
    </w:r>
    <w:r w:rsidR="009361CB" w:rsidRPr="009361CB">
      <w:rPr>
        <w:sz w:val="18"/>
        <w:szCs w:val="18"/>
        <w:lang w:val="az-Latn-AZ"/>
      </w:rPr>
      <w:fldChar w:fldCharType="begin"/>
    </w:r>
    <w:r w:rsidR="009361CB" w:rsidRPr="009361CB">
      <w:rPr>
        <w:sz w:val="18"/>
        <w:szCs w:val="18"/>
        <w:lang w:val="az-Latn-AZ"/>
      </w:rPr>
      <w:instrText xml:space="preserve"> NUMPAGES  \* Arabic  \* MERGEFORMAT </w:instrText>
    </w:r>
    <w:r w:rsidR="009361CB" w:rsidRPr="009361CB">
      <w:rPr>
        <w:sz w:val="18"/>
        <w:szCs w:val="18"/>
        <w:lang w:val="az-Latn-AZ"/>
      </w:rPr>
      <w:fldChar w:fldCharType="separate"/>
    </w:r>
    <w:r w:rsidR="009361CB" w:rsidRPr="009361CB">
      <w:rPr>
        <w:noProof/>
        <w:sz w:val="18"/>
        <w:szCs w:val="18"/>
        <w:lang w:val="az-Latn-AZ"/>
      </w:rPr>
      <w:t>2</w:t>
    </w:r>
    <w:r w:rsidR="009361CB" w:rsidRPr="009361CB">
      <w:rPr>
        <w:sz w:val="18"/>
        <w:szCs w:val="18"/>
        <w:lang w:val="az-Latn-A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2BF5" w14:textId="77777777" w:rsidR="00C67052" w:rsidRDefault="00C6705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F203" w14:textId="77777777" w:rsidR="008E63C5" w:rsidRDefault="008E63C5" w:rsidP="005B0FB6">
      <w:pPr>
        <w:spacing w:after="0" w:line="240" w:lineRule="auto"/>
      </w:pPr>
      <w:r>
        <w:separator/>
      </w:r>
    </w:p>
  </w:footnote>
  <w:footnote w:type="continuationSeparator" w:id="0">
    <w:p w14:paraId="78607126" w14:textId="77777777" w:rsidR="008E63C5" w:rsidRDefault="008E63C5" w:rsidP="005B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2AFE" w14:textId="77777777" w:rsidR="00C67052" w:rsidRDefault="00C6705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B229" w14:textId="77777777" w:rsidR="00C67052" w:rsidRDefault="00C6705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7A4D" w14:textId="77777777" w:rsidR="00C67052" w:rsidRDefault="00C670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5213"/>
    <w:multiLevelType w:val="hybridMultilevel"/>
    <w:tmpl w:val="EAA43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6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B1"/>
    <w:rsid w:val="00015148"/>
    <w:rsid w:val="00017D36"/>
    <w:rsid w:val="00046637"/>
    <w:rsid w:val="000A2178"/>
    <w:rsid w:val="000A6A4F"/>
    <w:rsid w:val="000F4034"/>
    <w:rsid w:val="00113609"/>
    <w:rsid w:val="00130643"/>
    <w:rsid w:val="001548DE"/>
    <w:rsid w:val="001630F6"/>
    <w:rsid w:val="0017669B"/>
    <w:rsid w:val="001C1864"/>
    <w:rsid w:val="001C1C5E"/>
    <w:rsid w:val="001F1A7F"/>
    <w:rsid w:val="001F3043"/>
    <w:rsid w:val="002077D5"/>
    <w:rsid w:val="0021382A"/>
    <w:rsid w:val="00224D06"/>
    <w:rsid w:val="00235B4E"/>
    <w:rsid w:val="002522F6"/>
    <w:rsid w:val="00260E55"/>
    <w:rsid w:val="00295A4C"/>
    <w:rsid w:val="002A6B59"/>
    <w:rsid w:val="002B4C19"/>
    <w:rsid w:val="002C45B8"/>
    <w:rsid w:val="002D4BC9"/>
    <w:rsid w:val="00307521"/>
    <w:rsid w:val="00324636"/>
    <w:rsid w:val="00367EAD"/>
    <w:rsid w:val="00376F66"/>
    <w:rsid w:val="00391B6E"/>
    <w:rsid w:val="003A01DC"/>
    <w:rsid w:val="003E1CF7"/>
    <w:rsid w:val="0040044E"/>
    <w:rsid w:val="00407FD7"/>
    <w:rsid w:val="004371A6"/>
    <w:rsid w:val="00444882"/>
    <w:rsid w:val="00452802"/>
    <w:rsid w:val="00475CEB"/>
    <w:rsid w:val="004C5F77"/>
    <w:rsid w:val="004D3784"/>
    <w:rsid w:val="004E7186"/>
    <w:rsid w:val="00531055"/>
    <w:rsid w:val="00565E65"/>
    <w:rsid w:val="00575B16"/>
    <w:rsid w:val="005A1036"/>
    <w:rsid w:val="005B0B77"/>
    <w:rsid w:val="005B0FB6"/>
    <w:rsid w:val="005D63FD"/>
    <w:rsid w:val="006423F1"/>
    <w:rsid w:val="006528AE"/>
    <w:rsid w:val="00665C87"/>
    <w:rsid w:val="00683AD4"/>
    <w:rsid w:val="006A3C3B"/>
    <w:rsid w:val="006A4C59"/>
    <w:rsid w:val="006A7BAB"/>
    <w:rsid w:val="006E00DB"/>
    <w:rsid w:val="006E578D"/>
    <w:rsid w:val="006E6288"/>
    <w:rsid w:val="006E76C5"/>
    <w:rsid w:val="006F1357"/>
    <w:rsid w:val="00720676"/>
    <w:rsid w:val="0072284A"/>
    <w:rsid w:val="007371A6"/>
    <w:rsid w:val="007402E6"/>
    <w:rsid w:val="0074031D"/>
    <w:rsid w:val="00770010"/>
    <w:rsid w:val="00771BFD"/>
    <w:rsid w:val="007B06C5"/>
    <w:rsid w:val="007C456D"/>
    <w:rsid w:val="007D2619"/>
    <w:rsid w:val="007D4B32"/>
    <w:rsid w:val="007F22B2"/>
    <w:rsid w:val="00801B3A"/>
    <w:rsid w:val="008025CB"/>
    <w:rsid w:val="00813052"/>
    <w:rsid w:val="00862892"/>
    <w:rsid w:val="00867B96"/>
    <w:rsid w:val="008841E4"/>
    <w:rsid w:val="00884E29"/>
    <w:rsid w:val="008A5915"/>
    <w:rsid w:val="008C4D96"/>
    <w:rsid w:val="008D3605"/>
    <w:rsid w:val="008D690B"/>
    <w:rsid w:val="008E63C5"/>
    <w:rsid w:val="0090432F"/>
    <w:rsid w:val="00905ABA"/>
    <w:rsid w:val="00922943"/>
    <w:rsid w:val="009232FE"/>
    <w:rsid w:val="009361CB"/>
    <w:rsid w:val="00952CB9"/>
    <w:rsid w:val="009A4E64"/>
    <w:rsid w:val="009C172E"/>
    <w:rsid w:val="00A22717"/>
    <w:rsid w:val="00A33BE3"/>
    <w:rsid w:val="00A40C9F"/>
    <w:rsid w:val="00A53C6A"/>
    <w:rsid w:val="00A727D3"/>
    <w:rsid w:val="00A7435D"/>
    <w:rsid w:val="00A80CE9"/>
    <w:rsid w:val="00A96D67"/>
    <w:rsid w:val="00AA03A9"/>
    <w:rsid w:val="00AB2EA5"/>
    <w:rsid w:val="00AB3C9F"/>
    <w:rsid w:val="00AC4CFE"/>
    <w:rsid w:val="00AC4D3A"/>
    <w:rsid w:val="00AD118E"/>
    <w:rsid w:val="00B00251"/>
    <w:rsid w:val="00B37DFE"/>
    <w:rsid w:val="00B74634"/>
    <w:rsid w:val="00BB788D"/>
    <w:rsid w:val="00BD454E"/>
    <w:rsid w:val="00C02A57"/>
    <w:rsid w:val="00C14FBD"/>
    <w:rsid w:val="00C268CB"/>
    <w:rsid w:val="00C525B1"/>
    <w:rsid w:val="00C67052"/>
    <w:rsid w:val="00C73A01"/>
    <w:rsid w:val="00C91D26"/>
    <w:rsid w:val="00CA6819"/>
    <w:rsid w:val="00CB0B25"/>
    <w:rsid w:val="00CD0BB5"/>
    <w:rsid w:val="00D16153"/>
    <w:rsid w:val="00D24959"/>
    <w:rsid w:val="00D50D67"/>
    <w:rsid w:val="00D71870"/>
    <w:rsid w:val="00D72089"/>
    <w:rsid w:val="00D770B7"/>
    <w:rsid w:val="00DC61E8"/>
    <w:rsid w:val="00DD498B"/>
    <w:rsid w:val="00DF17B1"/>
    <w:rsid w:val="00E16B7B"/>
    <w:rsid w:val="00E37740"/>
    <w:rsid w:val="00EB53AC"/>
    <w:rsid w:val="00EC6A89"/>
    <w:rsid w:val="00EF4458"/>
    <w:rsid w:val="00F36347"/>
    <w:rsid w:val="00F47DFD"/>
    <w:rsid w:val="00F5020C"/>
    <w:rsid w:val="00F51588"/>
    <w:rsid w:val="00F52C82"/>
    <w:rsid w:val="00F579FD"/>
    <w:rsid w:val="00F73B92"/>
    <w:rsid w:val="00FC352D"/>
    <w:rsid w:val="00F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0E19E"/>
  <w15:docId w15:val="{141EB6D0-64AF-4E84-9522-6C8C3CE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2E"/>
    <w:pPr>
      <w:spacing w:after="0" w:line="240" w:lineRule="auto"/>
    </w:pPr>
  </w:style>
  <w:style w:type="table" w:styleId="a4">
    <w:name w:val="Table Grid"/>
    <w:basedOn w:val="a1"/>
    <w:uiPriority w:val="39"/>
    <w:rsid w:val="001F1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A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CD0BB5"/>
    <w:pPr>
      <w:autoSpaceDE w:val="0"/>
      <w:autoSpaceDN w:val="0"/>
      <w:spacing w:after="0" w:line="240" w:lineRule="auto"/>
      <w:jc w:val="both"/>
    </w:pPr>
    <w:rPr>
      <w:rFonts w:ascii="Az Times" w:eastAsia="Times New Roman" w:hAnsi="Az Times" w:cs="Az Times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CD0BB5"/>
    <w:rPr>
      <w:rFonts w:ascii="Az Times" w:eastAsia="Times New Roman" w:hAnsi="Az Times" w:cs="Az Times"/>
      <w:sz w:val="28"/>
      <w:szCs w:val="28"/>
    </w:rPr>
  </w:style>
  <w:style w:type="character" w:styleId="aa">
    <w:name w:val="Placeholder Text"/>
    <w:basedOn w:val="a0"/>
    <w:uiPriority w:val="99"/>
    <w:semiHidden/>
    <w:rsid w:val="007D4B32"/>
    <w:rPr>
      <w:color w:val="808080"/>
    </w:rPr>
  </w:style>
  <w:style w:type="paragraph" w:styleId="ab">
    <w:name w:val="header"/>
    <w:basedOn w:val="a"/>
    <w:link w:val="ac"/>
    <w:uiPriority w:val="99"/>
    <w:unhideWhenUsed/>
    <w:rsid w:val="005B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0FB6"/>
  </w:style>
  <w:style w:type="paragraph" w:styleId="ad">
    <w:name w:val="footer"/>
    <w:basedOn w:val="a"/>
    <w:link w:val="ae"/>
    <w:uiPriority w:val="99"/>
    <w:unhideWhenUsed/>
    <w:rsid w:val="005B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0FB6"/>
  </w:style>
  <w:style w:type="paragraph" w:customStyle="1" w:styleId="Default">
    <w:name w:val="Default"/>
    <w:rsid w:val="002A6B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94">
              <w:marLeft w:val="0"/>
              <w:marRight w:val="0"/>
              <w:marTop w:val="100"/>
              <w:marBottom w:val="100"/>
              <w:divBdr>
                <w:top w:val="single" w:sz="6" w:space="15" w:color="888888"/>
                <w:left w:val="single" w:sz="6" w:space="15" w:color="888888"/>
                <w:bottom w:val="single" w:sz="6" w:space="15" w:color="888888"/>
                <w:right w:val="single" w:sz="6" w:space="15" w:color="88888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56A098A0F4425895FCAA8DA90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752-FC3F-410C-A190-45157ED99B17}"/>
      </w:docPartPr>
      <w:docPartBody>
        <w:p w:rsidR="00DB182E" w:rsidRDefault="00F33AC3" w:rsidP="00F33AC3">
          <w:pPr>
            <w:pStyle w:val="44656A098A0F4425895FCAA8DA9054EC1"/>
          </w:pPr>
          <w:r w:rsidRPr="007D4B3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B88442347DFB4209B0EB0236B562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0694-5C01-42E2-80BF-E50FD8403F67}"/>
      </w:docPartPr>
      <w:docPartBody>
        <w:p w:rsidR="00EA0657" w:rsidRDefault="00F33AC3" w:rsidP="00F33AC3">
          <w:pPr>
            <w:pStyle w:val="B88442347DFB4209B0EB0236B56272AC"/>
          </w:pPr>
          <w:r w:rsidRPr="00DF7C4C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C1CA-2DA5-4ABD-BC8C-B1D7B83BBEDD}"/>
      </w:docPartPr>
      <w:docPartBody>
        <w:p w:rsidR="00EA0657" w:rsidRDefault="00F33AC3">
          <w:r w:rsidRPr="008D4DB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z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46"/>
    <w:rsid w:val="000224EB"/>
    <w:rsid w:val="00231B2F"/>
    <w:rsid w:val="003E0F73"/>
    <w:rsid w:val="00410CCC"/>
    <w:rsid w:val="005C5841"/>
    <w:rsid w:val="00714D59"/>
    <w:rsid w:val="00801B3A"/>
    <w:rsid w:val="00802947"/>
    <w:rsid w:val="008D3605"/>
    <w:rsid w:val="009004C4"/>
    <w:rsid w:val="0090104E"/>
    <w:rsid w:val="0090144A"/>
    <w:rsid w:val="00A91D46"/>
    <w:rsid w:val="00AD118E"/>
    <w:rsid w:val="00D452A9"/>
    <w:rsid w:val="00DB182E"/>
    <w:rsid w:val="00EA0657"/>
    <w:rsid w:val="00F33AC3"/>
    <w:rsid w:val="00F47DFD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2A9"/>
    <w:rPr>
      <w:color w:val="808080"/>
    </w:rPr>
  </w:style>
  <w:style w:type="paragraph" w:customStyle="1" w:styleId="B88442347DFB4209B0EB0236B56272AC">
    <w:name w:val="B88442347DFB4209B0EB0236B56272AC"/>
    <w:rsid w:val="00F33AC3"/>
  </w:style>
  <w:style w:type="paragraph" w:customStyle="1" w:styleId="44656A098A0F4425895FCAA8DA9054EC1">
    <w:name w:val="44656A098A0F4425895FCAA8DA9054EC1"/>
    <w:rsid w:val="00F33AC3"/>
    <w:pPr>
      <w:spacing w:after="0" w:line="240" w:lineRule="auto"/>
    </w:pPr>
    <w:rPr>
      <w:kern w:val="0"/>
      <w:lang w:val="ru-RU" w:eastAsia="ru-R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B1F4-2DB3-4198-8C96-065D460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AZGPZ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Laman C. Salmanova</cp:lastModifiedBy>
  <cp:revision>15</cp:revision>
  <cp:lastPrinted>2021-06-18T06:20:00Z</cp:lastPrinted>
  <dcterms:created xsi:type="dcterms:W3CDTF">2023-08-23T05:24:00Z</dcterms:created>
  <dcterms:modified xsi:type="dcterms:W3CDTF">2025-11-13T11:31:00Z</dcterms:modified>
</cp:coreProperties>
</file>